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EC" w:rsidRPr="00B32CF9" w:rsidRDefault="003F1FB8" w:rsidP="00640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32CF9" w:rsidRPr="00B32C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B585B">
        <w:rPr>
          <w:rFonts w:ascii="Times New Roman" w:hAnsi="Times New Roman" w:cs="Times New Roman"/>
          <w:b/>
          <w:sz w:val="24"/>
          <w:szCs w:val="24"/>
        </w:rPr>
        <w:t>Муниципальное казен</w:t>
      </w:r>
      <w:r w:rsidR="008F73C3" w:rsidRPr="00B32CF9">
        <w:rPr>
          <w:rFonts w:ascii="Times New Roman" w:hAnsi="Times New Roman" w:cs="Times New Roman"/>
          <w:b/>
          <w:sz w:val="24"/>
          <w:szCs w:val="24"/>
        </w:rPr>
        <w:t xml:space="preserve">ное </w:t>
      </w:r>
      <w:r w:rsidR="009953EC" w:rsidRPr="00B32CF9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  <w:r w:rsidR="00B32CF9" w:rsidRPr="00B32C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73C3" w:rsidRPr="00B32CF9">
        <w:rPr>
          <w:rFonts w:ascii="Times New Roman" w:hAnsi="Times New Roman" w:cs="Times New Roman"/>
          <w:b/>
          <w:sz w:val="24"/>
          <w:szCs w:val="24"/>
        </w:rPr>
        <w:t>д</w:t>
      </w:r>
      <w:r w:rsidR="00640C8E" w:rsidRPr="00B32CF9">
        <w:rPr>
          <w:rFonts w:ascii="Times New Roman" w:hAnsi="Times New Roman" w:cs="Times New Roman"/>
          <w:b/>
          <w:sz w:val="24"/>
          <w:szCs w:val="24"/>
        </w:rPr>
        <w:t>етский сад №1 г. Татарск</w:t>
      </w:r>
    </w:p>
    <w:p w:rsidR="009953EC" w:rsidRPr="00B32CF9" w:rsidRDefault="009953EC" w:rsidP="00640C8E">
      <w:pPr>
        <w:rPr>
          <w:rFonts w:ascii="Times New Roman" w:hAnsi="Times New Roman" w:cs="Times New Roman"/>
          <w:b/>
          <w:sz w:val="24"/>
          <w:szCs w:val="24"/>
        </w:rPr>
      </w:pPr>
    </w:p>
    <w:p w:rsidR="009953EC" w:rsidRPr="00640C8E" w:rsidRDefault="009953EC" w:rsidP="00640C8E">
      <w:pPr>
        <w:rPr>
          <w:rFonts w:ascii="Times New Roman" w:hAnsi="Times New Roman" w:cs="Times New Roman"/>
          <w:sz w:val="24"/>
          <w:szCs w:val="24"/>
        </w:rPr>
      </w:pPr>
    </w:p>
    <w:p w:rsidR="009953EC" w:rsidRPr="00640C8E" w:rsidRDefault="009953EC" w:rsidP="00640C8E">
      <w:pPr>
        <w:rPr>
          <w:rFonts w:ascii="Times New Roman" w:hAnsi="Times New Roman" w:cs="Times New Roman"/>
          <w:sz w:val="24"/>
          <w:szCs w:val="24"/>
        </w:rPr>
      </w:pPr>
    </w:p>
    <w:p w:rsidR="007B40DF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</w:t>
      </w:r>
    </w:p>
    <w:p w:rsidR="007B40DF" w:rsidRDefault="007B40DF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F1FB8" w:rsidRPr="00855DCD" w:rsidRDefault="007B40DF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</w:t>
      </w:r>
      <w:r w:rsidR="003F1FB8" w:rsidRPr="00855D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</w:t>
      </w:r>
      <w:r w:rsidR="00E5102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ружковая деятельность в старшей </w:t>
      </w:r>
      <w:r w:rsidR="003F1FB8" w:rsidRPr="00855D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группе</w:t>
      </w: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55D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н</w:t>
      </w:r>
      <w:r w:rsidR="00AB58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 2016- 2017</w:t>
      </w:r>
      <w:r w:rsidRPr="00855D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F1FB8" w:rsidRPr="00543AFC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6666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</w:t>
      </w:r>
      <w:r w:rsidRPr="00543AF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2659B">
        <w:rPr>
          <w:rFonts w:ascii="Times New Roman" w:hAnsi="Times New Roman" w:cs="Times New Roman"/>
          <w:b/>
          <w:iCs/>
          <w:sz w:val="44"/>
          <w:szCs w:val="44"/>
        </w:rPr>
        <w:t>«Юный исследователь</w:t>
      </w:r>
      <w:r w:rsidRPr="00543AFC"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7B40DF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91440</wp:posOffset>
            </wp:positionV>
            <wp:extent cx="1784985" cy="2013585"/>
            <wp:effectExtent l="19050" t="0" r="5715" b="0"/>
            <wp:wrapThrough wrapText="bothSides">
              <wp:wrapPolygon edited="0">
                <wp:start x="692" y="0"/>
                <wp:lineTo x="-231" y="2452"/>
                <wp:lineTo x="0" y="2861"/>
                <wp:lineTo x="1614" y="3678"/>
                <wp:lineTo x="2075" y="5926"/>
                <wp:lineTo x="4149" y="6948"/>
                <wp:lineTo x="2536" y="8787"/>
                <wp:lineTo x="2536" y="9809"/>
                <wp:lineTo x="922" y="11239"/>
                <wp:lineTo x="-231" y="12670"/>
                <wp:lineTo x="461" y="18596"/>
                <wp:lineTo x="2075" y="19618"/>
                <wp:lineTo x="5763" y="19618"/>
                <wp:lineTo x="3227" y="20640"/>
                <wp:lineTo x="10604" y="21457"/>
                <wp:lineTo x="11757" y="21457"/>
                <wp:lineTo x="11987" y="21457"/>
                <wp:lineTo x="16137" y="19618"/>
                <wp:lineTo x="17059" y="19618"/>
                <wp:lineTo x="20978" y="16961"/>
                <wp:lineTo x="20978" y="16348"/>
                <wp:lineTo x="21669" y="15531"/>
                <wp:lineTo x="21669" y="14305"/>
                <wp:lineTo x="19364" y="13079"/>
                <wp:lineTo x="20286" y="11852"/>
                <wp:lineTo x="18672" y="11239"/>
                <wp:lineTo x="12218" y="9809"/>
                <wp:lineTo x="13831" y="7357"/>
                <wp:lineTo x="14062" y="6335"/>
                <wp:lineTo x="12679" y="4087"/>
                <wp:lineTo x="11757" y="3270"/>
                <wp:lineTo x="21208" y="0"/>
                <wp:lineTo x="9912" y="0"/>
                <wp:lineTo x="692" y="0"/>
              </wp:wrapPolygon>
            </wp:wrapThrough>
            <wp:docPr id="2" name="Рисунок 1" descr="lyu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u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FB8" w:rsidRDefault="003F1FB8" w:rsidP="003F1FB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40DF" w:rsidRDefault="003F1FB8" w:rsidP="007B40DF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7B4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FD155F">
        <w:rPr>
          <w:rFonts w:ascii="Times New Roman" w:hAnsi="Times New Roman" w:cs="Times New Roman"/>
          <w:sz w:val="28"/>
          <w:szCs w:val="28"/>
        </w:rPr>
        <w:t>.</w:t>
      </w:r>
      <w:r w:rsidR="007B40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40DF" w:rsidRPr="00FD1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="007B40DF" w:rsidRPr="00FD155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r w:rsidR="007B40DF" w:rsidRPr="00FD155F">
        <w:rPr>
          <w:rFonts w:ascii="Times New Roman" w:hAnsi="Times New Roman" w:cs="Times New Roman"/>
          <w:sz w:val="28"/>
          <w:szCs w:val="28"/>
        </w:rPr>
        <w:t>Попова Н.А.</w:t>
      </w:r>
      <w:r w:rsidR="007B4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B40DF" w:rsidRPr="00FD155F">
        <w:rPr>
          <w:rFonts w:ascii="Times New Roman" w:hAnsi="Times New Roman" w:cs="Times New Roman"/>
          <w:sz w:val="28"/>
          <w:szCs w:val="28"/>
        </w:rPr>
        <w:t>.</w:t>
      </w:r>
      <w:r w:rsidR="007B4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</w:p>
    <w:p w:rsidR="007B40DF" w:rsidRDefault="007B40DF" w:rsidP="007B40DF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953EC" w:rsidRPr="007B40DF" w:rsidRDefault="007B40DF" w:rsidP="007B40DF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57068" w:rsidRPr="00581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068" w:rsidRPr="002F1EE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B40DF" w:rsidRDefault="009953EC" w:rsidP="006B64BA">
      <w:pPr>
        <w:spacing w:after="0" w:line="240" w:lineRule="auto"/>
        <w:jc w:val="both"/>
        <w:rPr>
          <w:rFonts w:eastAsia="Times New Roman"/>
        </w:rPr>
      </w:pPr>
      <w:r w:rsidRPr="005816F9">
        <w:rPr>
          <w:rFonts w:eastAsia="Times New Roman"/>
        </w:rPr>
        <w:t xml:space="preserve">    </w:t>
      </w:r>
      <w:r w:rsidR="006B64BA">
        <w:rPr>
          <w:rFonts w:eastAsia="Times New Roman"/>
        </w:rPr>
        <w:t xml:space="preserve">                                                                                                                  </w:t>
      </w:r>
    </w:p>
    <w:p w:rsidR="006B64BA" w:rsidRPr="00CA6F33" w:rsidRDefault="007B40DF" w:rsidP="006B64BA">
      <w:pPr>
        <w:spacing w:after="0" w:line="240" w:lineRule="auto"/>
        <w:jc w:val="both"/>
        <w:rPr>
          <w:i/>
          <w:iCs/>
          <w:color w:val="0070C0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</w:t>
      </w:r>
      <w:r w:rsidR="006B64BA" w:rsidRPr="00CA6F33">
        <w:rPr>
          <w:rStyle w:val="af"/>
          <w:b/>
          <w:sz w:val="24"/>
          <w:szCs w:val="24"/>
        </w:rPr>
        <w:t>Прежде чем давать знания,</w:t>
      </w:r>
      <w:r w:rsidR="006B64BA">
        <w:rPr>
          <w:rStyle w:val="af"/>
          <w:b/>
          <w:sz w:val="24"/>
          <w:szCs w:val="24"/>
        </w:rPr>
        <w:t xml:space="preserve"> </w:t>
      </w:r>
      <w:r w:rsidR="006B64BA" w:rsidRPr="00CA6F33">
        <w:rPr>
          <w:rStyle w:val="af"/>
          <w:b/>
          <w:sz w:val="24"/>
          <w:szCs w:val="24"/>
        </w:rPr>
        <w:t>надо научить думать,</w:t>
      </w:r>
      <w:r w:rsidR="006B64BA">
        <w:rPr>
          <w:rStyle w:val="af"/>
          <w:b/>
          <w:sz w:val="24"/>
          <w:szCs w:val="24"/>
        </w:rPr>
        <w:t xml:space="preserve"> </w:t>
      </w:r>
      <w:r w:rsidR="006B64BA" w:rsidRPr="00CA6F33">
        <w:rPr>
          <w:rStyle w:val="af"/>
          <w:b/>
          <w:sz w:val="24"/>
          <w:szCs w:val="24"/>
        </w:rPr>
        <w:t>воспринимать, на</w:t>
      </w:r>
      <w:r w:rsidR="006B64BA" w:rsidRPr="00CA6F33">
        <w:rPr>
          <w:rStyle w:val="af"/>
          <w:b/>
          <w:sz w:val="24"/>
          <w:szCs w:val="24"/>
        </w:rPr>
        <w:softHyphen/>
        <w:t>блюдать.</w:t>
      </w:r>
    </w:p>
    <w:p w:rsidR="006B64BA" w:rsidRPr="00CA6F33" w:rsidRDefault="006B64BA" w:rsidP="006B64BA">
      <w:pPr>
        <w:spacing w:after="0" w:line="240" w:lineRule="auto"/>
        <w:jc w:val="both"/>
        <w:rPr>
          <w:rStyle w:val="af"/>
          <w:b/>
          <w:sz w:val="24"/>
          <w:szCs w:val="24"/>
          <w:lang w:val="tt-RU"/>
        </w:rPr>
      </w:pPr>
      <w:r w:rsidRPr="00CA6F33">
        <w:rPr>
          <w:rStyle w:val="af"/>
          <w:b/>
          <w:sz w:val="24"/>
          <w:szCs w:val="24"/>
        </w:rPr>
        <w:t xml:space="preserve">                             </w:t>
      </w:r>
      <w:r>
        <w:rPr>
          <w:rStyle w:val="a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A6F33">
        <w:rPr>
          <w:rStyle w:val="af"/>
          <w:b/>
          <w:sz w:val="24"/>
          <w:szCs w:val="24"/>
        </w:rPr>
        <w:t xml:space="preserve"> В. Сухомлинский</w:t>
      </w:r>
    </w:p>
    <w:p w:rsidR="006B64BA" w:rsidRPr="00B22339" w:rsidRDefault="006B64BA" w:rsidP="006B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BA" w:rsidRPr="006B2053" w:rsidRDefault="006B64BA" w:rsidP="006B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2F1EE7">
        <w:t xml:space="preserve">      </w:t>
      </w:r>
      <w:r>
        <w:t xml:space="preserve"> </w:t>
      </w:r>
      <w:r w:rsidRPr="006B2053">
        <w:rPr>
          <w:rFonts w:ascii="Times New Roman" w:hAnsi="Times New Roman" w:cs="Times New Roman"/>
          <w:sz w:val="24"/>
          <w:szCs w:val="24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6B64BA" w:rsidRPr="006B2053" w:rsidRDefault="006B64BA" w:rsidP="006B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053">
        <w:rPr>
          <w:rFonts w:ascii="Times New Roman" w:hAnsi="Times New Roman" w:cs="Times New Roman"/>
          <w:sz w:val="24"/>
          <w:szCs w:val="24"/>
        </w:rPr>
        <w:t xml:space="preserve">В соответствии с проектом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</w:t>
      </w:r>
      <w:r w:rsidRPr="006B2053">
        <w:rPr>
          <w:rFonts w:ascii="Times New Roman" w:hAnsi="Times New Roman" w:cs="Times New Roman"/>
          <w:i/>
          <w:sz w:val="24"/>
          <w:szCs w:val="24"/>
        </w:rPr>
        <w:t>любознательность.</w:t>
      </w:r>
      <w:r w:rsidRPr="006B20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2053">
        <w:rPr>
          <w:rFonts w:ascii="Times New Roman" w:hAnsi="Times New Roman" w:cs="Times New Roman"/>
          <w:sz w:val="24"/>
          <w:szCs w:val="24"/>
        </w:rPr>
        <w:t>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 </w:t>
      </w:r>
    </w:p>
    <w:p w:rsidR="006B64BA" w:rsidRPr="006B2053" w:rsidRDefault="006B64BA" w:rsidP="006B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053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вызывает огромный интерес у детей. Исследования предоставляют, возможность ребенку самому найти ответы на вопросы «как? » и «почему? ». 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</w:t>
      </w:r>
      <w:proofErr w:type="gramStart"/>
      <w:r w:rsidRPr="006B20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2053">
        <w:rPr>
          <w:rFonts w:ascii="Times New Roman" w:hAnsi="Times New Roman" w:cs="Times New Roman"/>
          <w:sz w:val="24"/>
          <w:szCs w:val="24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 w:rsidRPr="006B2053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6B2053">
        <w:rPr>
          <w:rFonts w:ascii="Times New Roman" w:hAnsi="Times New Roman" w:cs="Times New Roman"/>
          <w:sz w:val="24"/>
          <w:szCs w:val="24"/>
        </w:rPr>
        <w:t>.</w:t>
      </w:r>
    </w:p>
    <w:p w:rsidR="006B64BA" w:rsidRPr="006B2053" w:rsidRDefault="006B64BA" w:rsidP="006B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053">
        <w:rPr>
          <w:rFonts w:ascii="Times New Roman" w:hAnsi="Times New Roman" w:cs="Times New Roman"/>
          <w:sz w:val="24"/>
          <w:szCs w:val="24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6B64BA" w:rsidRPr="006B2053" w:rsidRDefault="006B64BA" w:rsidP="006B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053">
        <w:rPr>
          <w:rFonts w:ascii="Times New Roman" w:hAnsi="Times New Roman" w:cs="Times New Roman"/>
          <w:sz w:val="24"/>
          <w:szCs w:val="24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ребёнка.</w:t>
      </w:r>
    </w:p>
    <w:p w:rsidR="004505FD" w:rsidRDefault="009953EC" w:rsidP="004505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6F9">
        <w:rPr>
          <w:rFonts w:eastAsia="Times New Roman"/>
        </w:rPr>
        <w:t xml:space="preserve">      </w:t>
      </w:r>
      <w:r w:rsidR="006B64BA"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r w:rsidR="005816F9" w:rsidRPr="005816F9">
        <w:rPr>
          <w:rStyle w:val="c2"/>
          <w:rFonts w:ascii="Times New Roman" w:hAnsi="Times New Roman" w:cs="Times New Roman"/>
          <w:sz w:val="24"/>
          <w:szCs w:val="24"/>
        </w:rPr>
        <w:t xml:space="preserve">С учётом важности экспериментирования для развития интеллектуальных способностей ребёнка </w:t>
      </w:r>
      <w:r w:rsidR="006B64BA">
        <w:rPr>
          <w:rStyle w:val="c2"/>
          <w:rFonts w:ascii="Times New Roman" w:hAnsi="Times New Roman" w:cs="Times New Roman"/>
          <w:sz w:val="24"/>
          <w:szCs w:val="24"/>
        </w:rPr>
        <w:t xml:space="preserve">мною </w:t>
      </w:r>
      <w:r w:rsidR="005816F9" w:rsidRPr="005816F9">
        <w:rPr>
          <w:rStyle w:val="c2"/>
          <w:rFonts w:ascii="Times New Roman" w:hAnsi="Times New Roman" w:cs="Times New Roman"/>
          <w:sz w:val="24"/>
          <w:szCs w:val="24"/>
        </w:rPr>
        <w:t>разработан</w:t>
      </w:r>
      <w:r w:rsidR="004505FD">
        <w:rPr>
          <w:rStyle w:val="c2"/>
          <w:rFonts w:ascii="Times New Roman" w:hAnsi="Times New Roman" w:cs="Times New Roman"/>
          <w:sz w:val="24"/>
          <w:szCs w:val="24"/>
        </w:rPr>
        <w:t>а</w:t>
      </w:r>
      <w:r w:rsidR="005816F9" w:rsidRPr="005816F9">
        <w:rPr>
          <w:rStyle w:val="c2"/>
          <w:rFonts w:ascii="Times New Roman" w:hAnsi="Times New Roman" w:cs="Times New Roman"/>
          <w:sz w:val="24"/>
          <w:szCs w:val="24"/>
        </w:rPr>
        <w:t xml:space="preserve"> круж</w:t>
      </w:r>
      <w:r w:rsidR="004505FD">
        <w:rPr>
          <w:rStyle w:val="c2"/>
          <w:rFonts w:ascii="Times New Roman" w:hAnsi="Times New Roman" w:cs="Times New Roman"/>
          <w:sz w:val="24"/>
          <w:szCs w:val="24"/>
        </w:rPr>
        <w:t>ковая деятельность</w:t>
      </w:r>
      <w:r w:rsidR="005816F9" w:rsidRPr="005816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816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16F9">
        <w:rPr>
          <w:rFonts w:ascii="Times New Roman" w:eastAsia="Times New Roman" w:hAnsi="Times New Roman" w:cs="Times New Roman"/>
          <w:i/>
          <w:sz w:val="24"/>
          <w:szCs w:val="24"/>
        </w:rPr>
        <w:t>«Юный исследователь»,</w:t>
      </w:r>
      <w:r w:rsidRPr="005816F9">
        <w:rPr>
          <w:rFonts w:ascii="Times New Roman" w:eastAsia="Times New Roman" w:hAnsi="Times New Roman" w:cs="Times New Roman"/>
          <w:sz w:val="24"/>
          <w:szCs w:val="24"/>
        </w:rPr>
        <w:t xml:space="preserve"> направленная на развитие </w:t>
      </w:r>
      <w:proofErr w:type="spellStart"/>
      <w:r w:rsidRPr="005816F9">
        <w:rPr>
          <w:rFonts w:ascii="Times New Roman" w:eastAsia="Times New Roman" w:hAnsi="Times New Roman" w:cs="Times New Roman"/>
          <w:sz w:val="24"/>
          <w:szCs w:val="24"/>
        </w:rPr>
        <w:t>поисково</w:t>
      </w:r>
      <w:proofErr w:type="spellEnd"/>
      <w:r w:rsidRPr="005816F9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познавательной деятельности детей через занимательные опыты и эксперименты</w:t>
      </w:r>
      <w:r w:rsidR="004505FD" w:rsidRPr="00450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3EC" w:rsidRPr="00126A91" w:rsidRDefault="009953EC" w:rsidP="00126A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Целью</w:t>
      </w:r>
      <w:r w:rsidRPr="00126A91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познавательных способностей детей через исследовательскую деятельность.</w:t>
      </w:r>
    </w:p>
    <w:p w:rsidR="00523053" w:rsidRDefault="00523053" w:rsidP="0052305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2F1EE7" w:rsidRDefault="009953EC" w:rsidP="002F1EE7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реализации данной цели мне помогут следующие </w:t>
      </w:r>
      <w:r w:rsidRPr="002F1E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2F1E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1EE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Расширять представление детей о физических свойствах окружающего мира.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Развивать представления об основных физических явлениях (отражение, преломление света, магнитное притяжение).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Развивать представления детей о некоторых факторах среды (свет, температура воздуха и её изменчивость).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Расширять представление об использовании человеком факторов природной среды: солнце, земля, воздух, вода, растения и животные – для удовлетворения своих потребностей.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Знакомить со свойствами почвы и входящих в её состав песка и глины.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Формировать опыт выполнения правил техники безопасности при проведении физических экспериментов.</w:t>
      </w:r>
    </w:p>
    <w:p w:rsidR="00126A91" w:rsidRPr="00126A91" w:rsidRDefault="00126A91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91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окружающему миру.</w:t>
      </w:r>
    </w:p>
    <w:p w:rsidR="002F1EE7" w:rsidRDefault="002F1EE7" w:rsidP="002F1EE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2F1EE7" w:rsidRDefault="002F1EE7" w:rsidP="002F1EE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Обучение рассчитано на 1 год, занятия проводятся в средней группе один раз в неделю. Продолжительность занятия – 20 мин. В кружке занимаются 17 детей. Обследование уровня овладения экспериментальной деятельностью детей  проводится в сентябре и мае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EC" w:rsidRPr="002F1EE7" w:rsidRDefault="009953EC" w:rsidP="00523053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b/>
          <w:i/>
          <w:sz w:val="24"/>
          <w:szCs w:val="24"/>
        </w:rPr>
        <w:t>Свою работу я строю  по трём взаимосвязанным направлениям:</w:t>
      </w:r>
    </w:p>
    <w:p w:rsidR="009953EC" w:rsidRPr="000A0DDB" w:rsidRDefault="009953EC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DB">
        <w:rPr>
          <w:rFonts w:ascii="Times New Roman" w:eastAsia="Times New Roman" w:hAnsi="Times New Roman" w:cs="Times New Roman"/>
          <w:sz w:val="24"/>
          <w:szCs w:val="24"/>
        </w:rPr>
        <w:t>живая природа;</w:t>
      </w:r>
    </w:p>
    <w:p w:rsidR="009953EC" w:rsidRPr="000A0DDB" w:rsidRDefault="009953EC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DB">
        <w:rPr>
          <w:rFonts w:ascii="Times New Roman" w:eastAsia="Times New Roman" w:hAnsi="Times New Roman" w:cs="Times New Roman"/>
          <w:sz w:val="24"/>
          <w:szCs w:val="24"/>
        </w:rPr>
        <w:t>неживая природа;</w:t>
      </w:r>
    </w:p>
    <w:p w:rsidR="009953EC" w:rsidRPr="000A0DDB" w:rsidRDefault="00E200F8" w:rsidP="00126A91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предметный мир</w:t>
      </w:r>
      <w:r w:rsidR="009953EC" w:rsidRPr="000A0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EC" w:rsidRPr="00640C8E" w:rsidRDefault="009953EC" w:rsidP="005816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        Все темы усложняются по содержанию, по задачам, способам их реализации (информационный, действенно – мыслительный, преобразовательный). </w:t>
      </w:r>
    </w:p>
    <w:p w:rsidR="009953EC" w:rsidRDefault="00DC3196" w:rsidP="005816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При выборе темы  мною были соблюдены следующие правила:</w:t>
      </w:r>
    </w:p>
    <w:p w:rsidR="002F1EE7" w:rsidRPr="00640C8E" w:rsidRDefault="002F1EE7" w:rsidP="005816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587EC0" w:rsidRDefault="009953EC" w:rsidP="005816F9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C0">
        <w:rPr>
          <w:rFonts w:ascii="Times New Roman" w:eastAsia="Times New Roman" w:hAnsi="Times New Roman" w:cs="Times New Roman"/>
          <w:sz w:val="24"/>
          <w:szCs w:val="24"/>
        </w:rPr>
        <w:t>Тема должна быть интересной ребёнку, должна увлекать его.</w:t>
      </w:r>
    </w:p>
    <w:p w:rsidR="009953EC" w:rsidRPr="00587EC0" w:rsidRDefault="009953EC" w:rsidP="005816F9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C0">
        <w:rPr>
          <w:rFonts w:ascii="Times New Roman" w:eastAsia="Times New Roman" w:hAnsi="Times New Roman" w:cs="Times New Roman"/>
          <w:sz w:val="24"/>
          <w:szCs w:val="24"/>
        </w:rPr>
        <w:t>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полезные знания, умения и навыки)</w:t>
      </w:r>
      <w:proofErr w:type="gramStart"/>
      <w:r w:rsidRPr="00587EC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A0DDB" w:rsidRDefault="009953EC" w:rsidP="005816F9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C0">
        <w:rPr>
          <w:rFonts w:ascii="Times New Roman" w:eastAsia="Times New Roman" w:hAnsi="Times New Roman" w:cs="Times New Roman"/>
          <w:sz w:val="24"/>
          <w:szCs w:val="24"/>
        </w:rPr>
        <w:t>Тема должна быть оригинальной, в ней необходим элемент неожиданности, необычности.</w:t>
      </w:r>
    </w:p>
    <w:p w:rsidR="009953EC" w:rsidRPr="000A0DDB" w:rsidRDefault="009953EC" w:rsidP="005816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DB">
        <w:rPr>
          <w:rFonts w:ascii="Times New Roman" w:eastAsia="Times New Roman" w:hAnsi="Times New Roman" w:cs="Times New Roman"/>
          <w:sz w:val="24"/>
          <w:szCs w:val="24"/>
        </w:rPr>
        <w:t xml:space="preserve"> Работа по каждой теме заканчивается итоговым мероприятием: тематической выставкой, или оформлением газет</w:t>
      </w:r>
      <w:r w:rsidR="003F1F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A0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0DF" w:rsidRDefault="007B40DF" w:rsidP="005816F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53EC" w:rsidRPr="002F1EE7" w:rsidRDefault="009953EC" w:rsidP="005816F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  работе  применяются  исследовательские методы обучения:</w:t>
      </w:r>
    </w:p>
    <w:p w:rsidR="009953EC" w:rsidRPr="000A0DDB" w:rsidRDefault="009953EC" w:rsidP="005816F9">
      <w:pPr>
        <w:pStyle w:val="a8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DB">
        <w:rPr>
          <w:rFonts w:ascii="Times New Roman" w:eastAsia="Times New Roman" w:hAnsi="Times New Roman" w:cs="Times New Roman"/>
          <w:sz w:val="24"/>
          <w:szCs w:val="24"/>
        </w:rPr>
        <w:t>Репродуктивные методы: объяснительно-иллюстративный (сообщение педагогом готовой информации разными средствами) и репродуктивный (создание педагогом условий для формирования умений и навыков путем упражнений);</w:t>
      </w:r>
    </w:p>
    <w:p w:rsidR="000A0DDB" w:rsidRDefault="009953EC" w:rsidP="005816F9">
      <w:pPr>
        <w:pStyle w:val="a8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0DDB">
        <w:rPr>
          <w:rFonts w:ascii="Times New Roman" w:eastAsia="Times New Roman" w:hAnsi="Times New Roman" w:cs="Times New Roman"/>
          <w:sz w:val="24"/>
          <w:szCs w:val="24"/>
        </w:rPr>
        <w:t>Продуктивные  методы: частично-поисковый или эвристический (дробление большой задачи на серию более мелких подзадач, каждая из которых шаг на пути решения проблемы) и исследовательский (путь к знанию через собственных, творческий поиск).</w:t>
      </w:r>
      <w:proofErr w:type="gramEnd"/>
    </w:p>
    <w:p w:rsidR="002F1EE7" w:rsidRPr="002F1EE7" w:rsidRDefault="002F1EE7" w:rsidP="002F1E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Основное оборудование</w:t>
      </w:r>
      <w:r w:rsidRPr="002F1E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Приборы – помощники: увеличительные стекла, компас, магниты;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Разнообразные сосуды из различных материалов, разного объема и формы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Природный материал: камешки, глина, песок, ракушки, шишки, листья деревьев, семена;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Утилизированный материал: кусочки кожи, меха, ткани, дерева, пробки;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Разные виды бумаги: обычная, картон, наждачная, копировальная;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Красители: гуашь, акварельные краски, пищевые красители;</w:t>
      </w:r>
    </w:p>
    <w:p w:rsidR="002F1EE7" w:rsidRPr="002F1EE7" w:rsidRDefault="002F1EE7" w:rsidP="002F1EE7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sz w:val="24"/>
          <w:szCs w:val="24"/>
        </w:rPr>
        <w:t>Прочие материалы: зеркала, воздушные шары, мука, соль, сахар, сито, свечи.</w:t>
      </w:r>
    </w:p>
    <w:p w:rsidR="000312FF" w:rsidRDefault="000312FF" w:rsidP="002F1EE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F1EE7" w:rsidRPr="002F1EE7" w:rsidRDefault="002F1EE7" w:rsidP="002F1EE7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1EE7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Ожидаемый результат: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EC0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воспитанник должен уметь: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EC0"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и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proofErr w:type="gramStart"/>
      <w:r w:rsidRPr="00587EC0">
        <w:rPr>
          <w:rFonts w:ascii="Times New Roman" w:hAnsi="Times New Roman" w:cs="Times New Roman"/>
          <w:noProof/>
          <w:sz w:val="24"/>
          <w:szCs w:val="24"/>
        </w:rPr>
        <w:t>по</w:t>
      </w:r>
      <w:r w:rsidRPr="00587EC0">
        <w:rPr>
          <w:rFonts w:ascii="Times New Roman" w:hAnsi="Times New Roman" w:cs="Times New Roman"/>
          <w:sz w:val="24"/>
          <w:szCs w:val="24"/>
        </w:rPr>
        <w:t>ставить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п</w:t>
      </w:r>
      <w:r w:rsidRPr="00587EC0">
        <w:rPr>
          <w:rFonts w:ascii="Times New Roman" w:hAnsi="Times New Roman" w:cs="Times New Roman"/>
          <w:noProof/>
          <w:sz w:val="24"/>
          <w:szCs w:val="24"/>
        </w:rPr>
        <w:t>роблему</w:t>
      </w:r>
      <w:proofErr w:type="gramEnd"/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87EC0">
        <w:rPr>
          <w:rFonts w:ascii="Times New Roman" w:hAnsi="Times New Roman" w:cs="Times New Roman"/>
          <w:sz w:val="24"/>
          <w:szCs w:val="24"/>
        </w:rPr>
        <w:t>которую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необходимо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 xml:space="preserve">разрешить; 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EC0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возможные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 xml:space="preserve">решения; 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EC0">
        <w:rPr>
          <w:rFonts w:ascii="Times New Roman" w:hAnsi="Times New Roman" w:cs="Times New Roman"/>
          <w:sz w:val="24"/>
          <w:szCs w:val="24"/>
        </w:rPr>
        <w:t>проверить эти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возможные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 xml:space="preserve">решения; 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7EC0">
        <w:rPr>
          <w:rFonts w:ascii="Times New Roman" w:hAnsi="Times New Roman" w:cs="Times New Roman"/>
          <w:sz w:val="24"/>
          <w:szCs w:val="24"/>
        </w:rPr>
        <w:t>сделать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выводы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в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соответствии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с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р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езультатом </w:t>
      </w:r>
      <w:r w:rsidRPr="00587EC0">
        <w:rPr>
          <w:rFonts w:ascii="Times New Roman" w:hAnsi="Times New Roman" w:cs="Times New Roman"/>
          <w:sz w:val="24"/>
          <w:szCs w:val="24"/>
        </w:rPr>
        <w:t xml:space="preserve">проверки; </w:t>
      </w:r>
    </w:p>
    <w:p w:rsidR="002F1EE7" w:rsidRPr="00587EC0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7EC0">
        <w:rPr>
          <w:rFonts w:ascii="Times New Roman" w:hAnsi="Times New Roman" w:cs="Times New Roman"/>
          <w:sz w:val="24"/>
          <w:szCs w:val="24"/>
        </w:rPr>
        <w:t>применить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выводы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к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н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овым </w:t>
      </w:r>
      <w:r w:rsidRPr="00587EC0">
        <w:rPr>
          <w:rFonts w:ascii="Times New Roman" w:hAnsi="Times New Roman" w:cs="Times New Roman"/>
          <w:sz w:val="24"/>
          <w:szCs w:val="24"/>
        </w:rPr>
        <w:t>данным;</w:t>
      </w:r>
    </w:p>
    <w:p w:rsidR="002F1EE7" w:rsidRDefault="002F1EE7" w:rsidP="002F1EE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7EC0">
        <w:rPr>
          <w:rFonts w:ascii="Times New Roman" w:hAnsi="Times New Roman" w:cs="Times New Roman"/>
          <w:vanish/>
          <w:sz w:val="24"/>
          <w:szCs w:val="24"/>
        </w:rPr>
        <w:br/>
      </w:r>
      <w:r w:rsidRPr="00587EC0">
        <w:rPr>
          <w:rFonts w:ascii="Times New Roman" w:hAnsi="Times New Roman" w:cs="Times New Roman"/>
          <w:sz w:val="24"/>
          <w:szCs w:val="24"/>
        </w:rPr>
        <w:t>сделает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EC0">
        <w:rPr>
          <w:rFonts w:ascii="Times New Roman" w:hAnsi="Times New Roman" w:cs="Times New Roman"/>
          <w:sz w:val="24"/>
          <w:szCs w:val="24"/>
        </w:rPr>
        <w:t>обобщение.</w:t>
      </w:r>
      <w:r w:rsidRPr="00587E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312FF" w:rsidRDefault="000312FF" w:rsidP="005816F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5F6" w:rsidRDefault="008375F6" w:rsidP="005816F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375F6" w:rsidRPr="000312FF" w:rsidRDefault="008375F6" w:rsidP="000312F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AB585B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на 2016- 2017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1513"/>
        <w:gridCol w:w="1813"/>
        <w:gridCol w:w="1926"/>
        <w:gridCol w:w="2626"/>
        <w:gridCol w:w="2399"/>
        <w:gridCol w:w="2224"/>
        <w:gridCol w:w="2285"/>
      </w:tblGrid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2007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Программное содержание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Методы и приёмы взаимодействия педагога с детьми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Материалы и оборудование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Результат освоения способов, знаний, умений детьми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Октябрь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Блок «Растения»</w:t>
            </w:r>
          </w:p>
        </w:tc>
        <w:tc>
          <w:tcPr>
            <w:tcW w:w="2007" w:type="dxa"/>
          </w:tcPr>
          <w:p w:rsidR="000312FF" w:rsidRPr="00B054BB" w:rsidRDefault="002874F5" w:rsidP="001B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427C9" w:rsidRPr="0070021B">
              <w:rPr>
                <w:rFonts w:ascii="Times New Roman" w:hAnsi="Times New Roman" w:cs="Times New Roman"/>
                <w:sz w:val="24"/>
                <w:szCs w:val="24"/>
              </w:rPr>
              <w:t xml:space="preserve"> « Что есть у каждого растения?»</w:t>
            </w:r>
            <w:r w:rsidR="002427C9" w:rsidRPr="00C238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</w:tcPr>
          <w:p w:rsidR="000312FF" w:rsidRPr="00B054BB" w:rsidRDefault="002427C9" w:rsidP="0024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знания о строении растений; сформировать представление о разнообразии внешнего вида  растений всех органов.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2427C9" w:rsidRPr="0070021B" w:rsidRDefault="002427C9" w:rsidP="0024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0021B">
              <w:rPr>
                <w:rFonts w:ascii="Times New Roman" w:hAnsi="Times New Roman" w:cs="Times New Roman"/>
                <w:sz w:val="24"/>
                <w:szCs w:val="24"/>
              </w:rPr>
              <w:t>Карточки с нарисов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частями растений; 4-5</w:t>
            </w:r>
            <w:r w:rsidRPr="0070021B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 с разнообразными стеблями, листьями, цветами; несколько стаканчиков с водой, в которой находятся побеги растений, пустившие корни; палочка для рыхления почвы.</w:t>
            </w:r>
          </w:p>
          <w:p w:rsidR="000312FF" w:rsidRPr="00B054BB" w:rsidRDefault="003F1FB8" w:rsidP="00242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У детей формируется знание о строении различных растений, о плоде, о семени. Развивается активность и наблюдательность. Дети знакомятся с таким</w:t>
            </w:r>
            <w:r w:rsidR="003F1FB8">
              <w:rPr>
                <w:rFonts w:ascii="Times New Roman" w:eastAsia="Times New Roman" w:hAnsi="Times New Roman" w:cs="Times New Roman"/>
                <w:color w:val="000000"/>
              </w:rPr>
              <w:t xml:space="preserve"> прибором для исследования как  микроскоп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. С помощью практических навыков дети учатся сажать растения.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В маленьком семени прячется 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>растение»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Семена различных растений, тарел</w:t>
            </w:r>
            <w:r w:rsidR="003F1FB8">
              <w:rPr>
                <w:rFonts w:ascii="Times New Roman" w:eastAsia="Times New Roman" w:hAnsi="Times New Roman" w:cs="Times New Roman"/>
                <w:color w:val="000000"/>
              </w:rPr>
              <w:t>очки на каждого, лупы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1B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роста растений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Провести опыт по проращиванию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 xml:space="preserve"> в различных условиях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лука, гороха.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66073D" w:rsidRDefault="000312FF" w:rsidP="000312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экспериментирование,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индивидуальная и групповая формы </w:t>
            </w:r>
          </w:p>
          <w:p w:rsidR="000312FF" w:rsidRPr="00B054BB" w:rsidRDefault="000312FF" w:rsidP="0066073D">
            <w:pPr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Луковицы на каждого, ножницы, стаканчики с водой и зем</w:t>
            </w:r>
            <w:r w:rsidR="002427C9">
              <w:rPr>
                <w:rFonts w:ascii="Times New Roman" w:eastAsia="Times New Roman" w:hAnsi="Times New Roman" w:cs="Times New Roman"/>
                <w:color w:val="000000"/>
              </w:rPr>
              <w:t>лёй, лейки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1B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Опыты с овощами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Рассмотреть строение овощей через лупу, в микроскоп – они состоят из мелких частичек. Проращивание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собранных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на огороде моркови, салата – что с ними происходит, если не собрать осенью.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Различные плоды, разрезанные пополам, иллюстрации плодов, лупы.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«Почва»</w:t>
            </w: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Как устроена «Волшебная кладовая»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Стакан с разными слоями почвы, DVD диск.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У детей формируется знание о почве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 о её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составе, а так же о песке и глине. Дети знакомятся с различными природными материалами. Активно участвуют в экспериментальной и практической деятельности.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1B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>Пирожки для мишки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Расширять предст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>авления детей  о свойствах сухого и мокрого песка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. Разноцветный песок.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C63B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C63BF0" w:rsidP="00C63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Таз с песком, набор формочек, совочки, ведерки, тряпочки, доски для лепки каждому ребенку.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1B40EE">
            <w:pPr>
              <w:spacing w:after="153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Глина – природный материал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Расширять представления о свойствах глины, ее использовании при изготовлении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строительных материалов, керамических и фарфоровых изделий.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экспериментирование,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индивидуальная и групповая формы работы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Глина, иллюстрация различных изделий из глины.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1B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312FF" w:rsidRPr="00B054BB">
              <w:rPr>
                <w:rFonts w:ascii="Times New Roman" w:hAnsi="Times New Roman" w:cs="Times New Roman"/>
              </w:rPr>
              <w:t>«Где вода?»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Определить, что песок и глина по-разному впитывают воду.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7132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Ёмкости с сухими песком и глиной, мерные стаканы, вода.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</w:t>
            </w:r>
            <w:r w:rsidR="00346FF6">
              <w:rPr>
                <w:rFonts w:ascii="Times New Roman" w:hAnsi="Times New Roman" w:cs="Times New Roman"/>
                <w:b/>
              </w:rPr>
              <w:t>Удивительные к</w:t>
            </w:r>
            <w:r w:rsidRPr="00B054BB">
              <w:rPr>
                <w:rFonts w:ascii="Times New Roman" w:hAnsi="Times New Roman" w:cs="Times New Roman"/>
                <w:b/>
              </w:rPr>
              <w:t>амни»</w:t>
            </w:r>
          </w:p>
        </w:tc>
        <w:tc>
          <w:tcPr>
            <w:tcW w:w="2007" w:type="dxa"/>
          </w:tcPr>
          <w:p w:rsidR="000312FF" w:rsidRPr="001B40EE" w:rsidRDefault="001B40EE" w:rsidP="001B40EE">
            <w:pPr>
              <w:rPr>
                <w:rFonts w:ascii="Times New Roman" w:hAnsi="Times New Roman" w:cs="Times New Roman"/>
              </w:rPr>
            </w:pPr>
            <w:r w:rsidRPr="001B40E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132F9" w:rsidRPr="001B40E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312FF" w:rsidRPr="001B40EE">
              <w:rPr>
                <w:rFonts w:ascii="Times New Roman" w:eastAsia="Times New Roman" w:hAnsi="Times New Roman" w:cs="Times New Roman"/>
                <w:color w:val="000000"/>
              </w:rPr>
              <w:t>Какими бывают камни</w:t>
            </w:r>
            <w:r w:rsidR="007132F9" w:rsidRPr="001B40E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Познакомить с разнообразием камней, их свойствами, особенностями. Учить классифицировать камни по разным признакам.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121C9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Коллекция разнообразных камней, иллюстрации, лупы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У детей формируются представления о камнях,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их свойствах, о горах и вулканах. Развиваются навыки экспериментирования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121C93" w:rsidRDefault="00121C93" w:rsidP="00121C93">
            <w:pPr>
              <w:rPr>
                <w:rFonts w:ascii="Times New Roman" w:hAnsi="Times New Roman" w:cs="Times New Roman"/>
              </w:rPr>
            </w:pPr>
            <w:r w:rsidRPr="00121C9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7132F9" w:rsidRPr="00121C9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312FF" w:rsidRPr="00121C93">
              <w:rPr>
                <w:rFonts w:ascii="Times New Roman" w:eastAsia="Times New Roman" w:hAnsi="Times New Roman" w:cs="Times New Roman"/>
                <w:color w:val="000000"/>
              </w:rPr>
              <w:t>Что такое горы</w:t>
            </w:r>
            <w:r w:rsidR="007132F9" w:rsidRPr="00121C9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Познакомить с существованием особых ландшафтов – гор, показать, что они состоят из камней. Предложить детям создать модель гор из различных камней.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Коллекция природных ископаемых, иллюстрации различных гор, Камни для создания модели горы, пластилин, DVD диск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7132F9" w:rsidRPr="00B054BB" w:rsidRDefault="007132F9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132F9" w:rsidRPr="00B054BB" w:rsidRDefault="007132F9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7132F9" w:rsidRPr="00121C93" w:rsidRDefault="00121C93" w:rsidP="00121C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7132F9" w:rsidRPr="00121C9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121C93">
              <w:rPr>
                <w:rFonts w:ascii="Times New Roman" w:eastAsia="Times New Roman" w:hAnsi="Times New Roman" w:cs="Times New Roman"/>
                <w:color w:val="000000"/>
              </w:rPr>
              <w:t xml:space="preserve"> Извержение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вулкана»</w:t>
            </w:r>
          </w:p>
        </w:tc>
        <w:tc>
          <w:tcPr>
            <w:tcW w:w="2285" w:type="dxa"/>
          </w:tcPr>
          <w:p w:rsidR="007132F9" w:rsidRPr="00B054BB" w:rsidRDefault="00121C93" w:rsidP="000312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Познакомить с природным явлением вулканом, причиной его извержения</w:t>
            </w:r>
          </w:p>
        </w:tc>
        <w:tc>
          <w:tcPr>
            <w:tcW w:w="2399" w:type="dxa"/>
          </w:tcPr>
          <w:p w:rsidR="00121C93" w:rsidRPr="00B054BB" w:rsidRDefault="00121C93" w:rsidP="00121C93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7132F9" w:rsidRPr="00B054BB" w:rsidRDefault="00121C93" w:rsidP="00121C93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экспериментирование, индивидуальная и групповая формы работы, просмотр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DVD фильмов.</w:t>
            </w:r>
          </w:p>
        </w:tc>
        <w:tc>
          <w:tcPr>
            <w:tcW w:w="2340" w:type="dxa"/>
          </w:tcPr>
          <w:p w:rsidR="007132F9" w:rsidRDefault="00121C93" w:rsidP="000312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Картинка с изображением вулкана, поддон, клей, сода, уксус, сухая красная краска, пипетка, </w:t>
            </w:r>
          </w:p>
          <w:p w:rsidR="00121C93" w:rsidRPr="00B054BB" w:rsidRDefault="00121C93" w:rsidP="000312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DVD диск</w:t>
            </w:r>
          </w:p>
        </w:tc>
        <w:tc>
          <w:tcPr>
            <w:tcW w:w="2285" w:type="dxa"/>
          </w:tcPr>
          <w:p w:rsidR="007132F9" w:rsidRPr="00B054BB" w:rsidRDefault="007132F9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121C93" w:rsidRDefault="00121C93" w:rsidP="00121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21C93">
              <w:rPr>
                <w:rFonts w:ascii="Times New Roman" w:eastAsia="Times New Roman" w:hAnsi="Times New Roman" w:cs="Times New Roman"/>
                <w:color w:val="000000"/>
              </w:rPr>
              <w:t>4«</w:t>
            </w:r>
            <w:r w:rsidR="000312FF" w:rsidRPr="00121C93">
              <w:rPr>
                <w:rFonts w:ascii="Times New Roman" w:eastAsia="Times New Roman" w:hAnsi="Times New Roman" w:cs="Times New Roman"/>
                <w:color w:val="000000"/>
              </w:rPr>
              <w:t>Как человек использует камни</w:t>
            </w:r>
            <w:r w:rsidRPr="00121C9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Показать, какую роль в жизни человека играют камни. Познакомить с камнями, которые человек использует для своих нужд. С древних времен. Предложить детям построить дома из различных материалов (солома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етки, камни) и сделать вывод, какие из них прочнее.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Иллюстрации профессии скульптора, строителя, ар</w:t>
            </w:r>
            <w:r w:rsidR="001B40EE">
              <w:rPr>
                <w:rFonts w:ascii="Times New Roman" w:eastAsia="Times New Roman" w:hAnsi="Times New Roman" w:cs="Times New Roman"/>
                <w:color w:val="000000"/>
              </w:rPr>
              <w:t>хитектора,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DVD диск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«Воздух»</w:t>
            </w:r>
          </w:p>
        </w:tc>
        <w:tc>
          <w:tcPr>
            <w:tcW w:w="2007" w:type="dxa"/>
          </w:tcPr>
          <w:p w:rsidR="000312FF" w:rsidRPr="001B40EE" w:rsidRDefault="001B40EE" w:rsidP="001B40EE">
            <w:pPr>
              <w:rPr>
                <w:rFonts w:ascii="Times New Roman" w:hAnsi="Times New Roman" w:cs="Times New Roman"/>
              </w:rPr>
            </w:pPr>
            <w:r w:rsidRPr="001B40EE">
              <w:rPr>
                <w:rFonts w:ascii="Times New Roman" w:eastAsia="Times New Roman" w:hAnsi="Times New Roman" w:cs="Times New Roman"/>
                <w:color w:val="000000"/>
              </w:rPr>
              <w:t>1.«</w:t>
            </w:r>
            <w:r w:rsidR="000312FF" w:rsidRPr="001B40EE">
              <w:rPr>
                <w:rFonts w:ascii="Times New Roman" w:eastAsia="Times New Roman" w:hAnsi="Times New Roman" w:cs="Times New Roman"/>
                <w:color w:val="000000"/>
              </w:rPr>
              <w:t>Воздух – первое знакомство: вдох – выдох</w:t>
            </w:r>
            <w:r w:rsidRPr="001B40E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представление о том, что человек не может жить без воздуха. Понаблюдать за процессом дыхания человека, сформулировать выводы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</w:t>
            </w:r>
            <w:r w:rsidR="001B40EE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Шарики воздушные, целлофановый пакет, иллюстрации растений и человека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У детей формируется представление о воздухе, как смеси различных газов, а именно кислороде. Развиваются познавательные интересы о свойствах воздуха посредством различных наблюдений и опытов. У детей появляется чувство ответственности за природу, растения, так именно они насыщают планету кислородом.</w:t>
            </w:r>
          </w:p>
        </w:tc>
      </w:tr>
      <w:tr w:rsidR="004A1F8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C6CF1">
              <w:rPr>
                <w:rFonts w:ascii="Times New Roman" w:hAnsi="Times New Roman" w:cs="Times New Roman"/>
              </w:rPr>
              <w:t xml:space="preserve"> «</w:t>
            </w:r>
            <w:r w:rsidR="000312FF" w:rsidRPr="00B054BB">
              <w:rPr>
                <w:rFonts w:ascii="Times New Roman" w:hAnsi="Times New Roman" w:cs="Times New Roman"/>
              </w:rPr>
              <w:t>Воздух всегда в движении</w:t>
            </w:r>
            <w:r w:rsidR="002C6C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5" w:type="dxa"/>
            <w:shd w:val="clear" w:color="auto" w:fill="auto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Доказать, что воздух всегда в движении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экспериментирование, индивидуальная и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групповая формы работы</w:t>
            </w:r>
            <w:r w:rsidR="001B40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lastRenderedPageBreak/>
              <w:t>Полоски бумаги, иллюстрации: парусник, ветряная мельница, ураган и т.д., флакон с духами.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2874F5" w:rsidRDefault="002874F5" w:rsidP="000312F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f"/>
                <w:rFonts w:ascii="Times New Roman" w:hAnsi="Times New Roman" w:cs="Times New Roman"/>
                <w:bCs/>
                <w:i w:val="0"/>
                <w:color w:val="333333"/>
              </w:rPr>
              <w:t>3.</w:t>
            </w:r>
            <w:r w:rsidR="000312FF" w:rsidRPr="002874F5">
              <w:rPr>
                <w:rStyle w:val="af"/>
                <w:rFonts w:ascii="Times New Roman" w:hAnsi="Times New Roman" w:cs="Times New Roman"/>
                <w:bCs/>
                <w:i w:val="0"/>
                <w:color w:val="333333"/>
              </w:rPr>
              <w:t>«Сильный ветер, слабый ветер».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t>Познакомить детей с силой ветра.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t>Пустые картонные коробочки разные по размеру и весу, трубочки по количеству детей, фен или небольшой вентилятор.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312FF" w:rsidRPr="00B054BB">
              <w:rPr>
                <w:rFonts w:ascii="Times New Roman" w:hAnsi="Times New Roman" w:cs="Times New Roman"/>
              </w:rPr>
              <w:t>«Не дышу»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Доказать, что без воздуха нельзя прожить.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1B40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Песочные часы.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</w:t>
            </w:r>
            <w:r w:rsidR="00815B31">
              <w:rPr>
                <w:rFonts w:ascii="Times New Roman" w:hAnsi="Times New Roman" w:cs="Times New Roman"/>
                <w:b/>
              </w:rPr>
              <w:t xml:space="preserve">Волшебница </w:t>
            </w:r>
            <w:r w:rsidRPr="00B054BB">
              <w:rPr>
                <w:rFonts w:ascii="Times New Roman" w:hAnsi="Times New Roman" w:cs="Times New Roman"/>
                <w:b/>
              </w:rPr>
              <w:t>Вода»</w:t>
            </w:r>
          </w:p>
        </w:tc>
        <w:tc>
          <w:tcPr>
            <w:tcW w:w="2007" w:type="dxa"/>
          </w:tcPr>
          <w:p w:rsidR="000312FF" w:rsidRPr="002C6CF1" w:rsidRDefault="002C6CF1" w:rsidP="002C6CF1">
            <w:pPr>
              <w:rPr>
                <w:rFonts w:ascii="Times New Roman" w:hAnsi="Times New Roman" w:cs="Times New Roman"/>
              </w:rPr>
            </w:pPr>
            <w:r w:rsidRPr="002C6CF1">
              <w:rPr>
                <w:rFonts w:ascii="Times New Roman" w:eastAsia="Times New Roman" w:hAnsi="Times New Roman" w:cs="Times New Roman"/>
                <w:color w:val="000000"/>
              </w:rPr>
              <w:t>1.«</w:t>
            </w:r>
            <w:r w:rsidR="000312FF" w:rsidRPr="002C6CF1">
              <w:rPr>
                <w:rFonts w:ascii="Times New Roman" w:eastAsia="Times New Roman" w:hAnsi="Times New Roman" w:cs="Times New Roman"/>
                <w:color w:val="000000"/>
              </w:rPr>
              <w:t>Вода – самое удивительное веще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 xml:space="preserve">ство.               </w:t>
            </w:r>
            <w:r w:rsidR="009D7D0F" w:rsidRPr="008B67F4">
              <w:rPr>
                <w:rFonts w:ascii="Times New Roman" w:hAnsi="Times New Roman" w:cs="Times New Roman"/>
                <w:sz w:val="24"/>
                <w:szCs w:val="24"/>
              </w:rPr>
              <w:t>« Прятки» — игры с водой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детям знания о свойствах воды. Экспериментальным путем проверить плавучесть различных предметов. Развивать интерес к дальнейшим экспериментам.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9D7D0F" w:rsidRPr="00B054BB" w:rsidRDefault="009D7D0F" w:rsidP="009D7D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7F4">
              <w:rPr>
                <w:rFonts w:ascii="Times New Roman" w:hAnsi="Times New Roman" w:cs="Times New Roman"/>
                <w:sz w:val="24"/>
                <w:szCs w:val="24"/>
              </w:rPr>
              <w:t>Краски, кисточки, емкости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воды (прозрачные), тряпочки</w:t>
            </w:r>
            <w:r w:rsidRPr="008B67F4">
              <w:rPr>
                <w:rFonts w:ascii="Times New Roman" w:hAnsi="Times New Roman" w:cs="Times New Roman"/>
                <w:sz w:val="24"/>
                <w:szCs w:val="24"/>
              </w:rPr>
              <w:t>, игрушки из киндер – сюрприза</w:t>
            </w:r>
            <w:proofErr w:type="gramEnd"/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У детей формируется представление о воде, о ёё трёх состояниях. 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жизни на Земле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Замершая вода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. «Освобождение бусинок из ледяного плена»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Показать различия между двумя состояниями воды (твердое и жидкое).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Выявить свойства льда. Дать представления об айсбергах.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Лёд, вода в стакане, батарея, лупа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, замороженные во льду бусинки.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C6CF1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Впитывание воды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Показать детям, что некоторые предметы и материалы впитывают воду, а другие ее отталкивают. Показать, как пьют растения.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Тарелочки с водой на каждого ребёнка, тряпочки, губки, бумага, деревянные щепки, земля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Вода – растворитель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Опытным путем проверить, как растворяются в воде те или иные вещества и жидкости; что при этом происходит с водой.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2C6C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Вода в стаканчиках на каждого, краски, сахарный песок, соль, хлеб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«Магниты»</w:t>
            </w:r>
          </w:p>
        </w:tc>
        <w:tc>
          <w:tcPr>
            <w:tcW w:w="2007" w:type="dxa"/>
          </w:tcPr>
          <w:p w:rsidR="000312FF" w:rsidRPr="00D2659B" w:rsidRDefault="00D2659B" w:rsidP="00D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D2659B">
              <w:rPr>
                <w:rFonts w:ascii="Times New Roman" w:eastAsia="Times New Roman" w:hAnsi="Times New Roman" w:cs="Times New Roman"/>
                <w:color w:val="000000"/>
              </w:rPr>
              <w:t>1.«</w:t>
            </w:r>
            <w:r w:rsidR="000312FF" w:rsidRPr="00D2659B">
              <w:rPr>
                <w:rFonts w:ascii="Times New Roman" w:eastAsia="Times New Roman" w:hAnsi="Times New Roman" w:cs="Times New Roman"/>
                <w:color w:val="000000"/>
              </w:rPr>
              <w:t>Магниты</w:t>
            </w:r>
            <w:r w:rsidRPr="00D2659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детям первоначальное представление о магнитах, о том, что он может делать.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6A7D41" w:rsidRDefault="000312FF" w:rsidP="000312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Магниты на каждого, коллекци</w:t>
            </w:r>
            <w:r w:rsidR="006A7D41">
              <w:rPr>
                <w:rFonts w:ascii="Times New Roman" w:eastAsia="Times New Roman" w:hAnsi="Times New Roman" w:cs="Times New Roman"/>
                <w:color w:val="000000"/>
              </w:rPr>
              <w:t xml:space="preserve">я металлов, </w:t>
            </w:r>
          </w:p>
          <w:p w:rsidR="000312FF" w:rsidRPr="00B054BB" w:rsidRDefault="006A7D41" w:rsidP="006A7D41">
            <w:pPr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бумага, железные предметы, деревянные предметы, ткань, пенопласт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Формируются представления о магните, из чего сделаны магниты, как они действуют и в каких целях человек их использует.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Игры с магнитами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Научить детей делать игрушку с использованием магнитов. Развивать творчество детей.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Бумага, ножницы, нитки, магниты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Притягивание через предметы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Выяснить, через какие препятствия может действовать магнит. Изготовить с детьми игру с использованием магнитов.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Магнит на каждого, цветная бумага, ножницы.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Как человек использует магниты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Познакомить с различными сторонами применения магнитов человеком.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DVD диск, 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«Свет и зеркало»</w:t>
            </w:r>
          </w:p>
        </w:tc>
        <w:tc>
          <w:tcPr>
            <w:tcW w:w="2007" w:type="dxa"/>
          </w:tcPr>
          <w:p w:rsidR="000312FF" w:rsidRPr="00CF141B" w:rsidRDefault="00CF141B" w:rsidP="00CF141B">
            <w:pPr>
              <w:rPr>
                <w:rFonts w:ascii="Times New Roman" w:hAnsi="Times New Roman" w:cs="Times New Roman"/>
              </w:rPr>
            </w:pPr>
            <w:r w:rsidRPr="00CF141B">
              <w:rPr>
                <w:rFonts w:ascii="Times New Roman" w:eastAsia="Times New Roman" w:hAnsi="Times New Roman" w:cs="Times New Roman"/>
                <w:color w:val="000000"/>
              </w:rPr>
              <w:t>1.«</w:t>
            </w:r>
            <w:r w:rsidR="000312FF" w:rsidRPr="00CF141B">
              <w:rPr>
                <w:rFonts w:ascii="Times New Roman" w:eastAsia="Times New Roman" w:hAnsi="Times New Roman" w:cs="Times New Roman"/>
                <w:color w:val="000000"/>
              </w:rPr>
              <w:t>Свет повсюду</w:t>
            </w:r>
            <w:r w:rsidRPr="00CF141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представление о свете и его свойствах: движение, проходит сквозь предметы.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исследование, экспериментирование, индивидуальная и 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групповая формы работы.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Иллюстрация солнца, луны, фонарик, ткань, бумага</w:t>
            </w:r>
            <w:r w:rsidR="009D7D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У детей формируются знания о световых приборах,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зеркале, </w:t>
            </w:r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откуда берётся свет. </w:t>
            </w: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D2659B" w:rsidP="00D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2874F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Свет путешествует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представление о движении света.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Зеркало, фонарик, изображение радуги, листочки с заданиями, DVD диск.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2659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0312FF" w:rsidRPr="00B054BB">
              <w:rPr>
                <w:rFonts w:ascii="Times New Roman" w:eastAsia="Times New Roman" w:hAnsi="Times New Roman" w:cs="Times New Roman"/>
                <w:color w:val="000000"/>
              </w:rPr>
              <w:t>Что такое зеркало?</w:t>
            </w:r>
            <w:r w:rsidR="00D2659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Дать представление о зеркалах и их свойствах отражать предметы.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Зеркало, иллюстрации зеркал, иллюстрации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предметов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</w:rPr>
              <w:t xml:space="preserve"> где можно увидеть отражение предметов.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F8" w:rsidRPr="00B054BB" w:rsidTr="0066073D">
        <w:tc>
          <w:tcPr>
            <w:tcW w:w="1672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312FF" w:rsidRPr="00B054BB" w:rsidRDefault="002874F5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312FF" w:rsidRPr="00B054BB">
              <w:rPr>
                <w:rFonts w:ascii="Times New Roman" w:hAnsi="Times New Roman" w:cs="Times New Roman"/>
              </w:rPr>
              <w:t>«</w:t>
            </w:r>
            <w:proofErr w:type="gramStart"/>
            <w:r w:rsidR="000312FF" w:rsidRPr="00B054BB">
              <w:rPr>
                <w:rFonts w:ascii="Times New Roman" w:hAnsi="Times New Roman" w:cs="Times New Roman"/>
              </w:rPr>
              <w:t>Далеко-близко</w:t>
            </w:r>
            <w:proofErr w:type="gramEnd"/>
            <w:r w:rsidR="000312FF" w:rsidRPr="00B05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5" w:type="dxa"/>
          </w:tcPr>
          <w:p w:rsidR="000312FF" w:rsidRPr="00B054BB" w:rsidRDefault="000312FF" w:rsidP="00916337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тем, как удаленность от Солнца влияет на температуру воздуха.</w:t>
            </w:r>
          </w:p>
        </w:tc>
        <w:tc>
          <w:tcPr>
            <w:tcW w:w="2399" w:type="dxa"/>
          </w:tcPr>
          <w:p w:rsidR="000312FF" w:rsidRPr="00B054BB" w:rsidRDefault="000312FF" w:rsidP="000312FF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2 термометра, настольная лампа, длинная линейка.</w:t>
            </w:r>
          </w:p>
        </w:tc>
        <w:tc>
          <w:tcPr>
            <w:tcW w:w="2285" w:type="dxa"/>
          </w:tcPr>
          <w:p w:rsidR="000312FF" w:rsidRPr="00B054BB" w:rsidRDefault="000312FF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1B" w:rsidRPr="00B054BB" w:rsidTr="0066073D">
        <w:tc>
          <w:tcPr>
            <w:tcW w:w="1672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98" w:type="dxa"/>
          </w:tcPr>
          <w:p w:rsidR="00CF141B" w:rsidRPr="00CF141B" w:rsidRDefault="00CF141B" w:rsidP="0003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41B">
              <w:rPr>
                <w:rFonts w:ascii="Times New Roman" w:hAnsi="Times New Roman" w:cs="Times New Roman"/>
                <w:b/>
              </w:rPr>
              <w:t>Блок  «</w:t>
            </w:r>
            <w:r w:rsidR="004A1F88">
              <w:rPr>
                <w:rFonts w:ascii="Times New Roman" w:hAnsi="Times New Roman" w:cs="Times New Roman"/>
                <w:b/>
              </w:rPr>
              <w:t>Предметный мир</w:t>
            </w:r>
            <w:r w:rsidRPr="00CF14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07" w:type="dxa"/>
          </w:tcPr>
          <w:p w:rsidR="00CF141B" w:rsidRPr="004A1F88" w:rsidRDefault="004A1F88" w:rsidP="004A1F88">
            <w:pPr>
              <w:rPr>
                <w:rFonts w:ascii="Times New Roman" w:hAnsi="Times New Roman" w:cs="Times New Roman"/>
              </w:rPr>
            </w:pPr>
            <w:r w:rsidRPr="004A1F88">
              <w:rPr>
                <w:rFonts w:ascii="Times New Roman" w:hAnsi="Times New Roman" w:cs="Times New Roman"/>
              </w:rPr>
              <w:t>1.«Волшебная бумага»</w:t>
            </w:r>
          </w:p>
        </w:tc>
        <w:tc>
          <w:tcPr>
            <w:tcW w:w="2285" w:type="dxa"/>
          </w:tcPr>
          <w:p w:rsidR="00CF141B" w:rsidRPr="004A1F88" w:rsidRDefault="004A1F88" w:rsidP="0091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8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представлений о свойствах копировальной бумаги – точное копирование рисунка. Стимулировать активность для разрешения проблемной ситуации.</w:t>
            </w:r>
          </w:p>
        </w:tc>
        <w:tc>
          <w:tcPr>
            <w:tcW w:w="2399" w:type="dxa"/>
          </w:tcPr>
          <w:p w:rsidR="00916337" w:rsidRPr="00B054BB" w:rsidRDefault="00916337" w:rsidP="00916337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CF141B" w:rsidRPr="00B054BB" w:rsidRDefault="00916337" w:rsidP="00916337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CF141B" w:rsidRPr="00916337" w:rsidRDefault="00916337" w:rsidP="0091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к</w:t>
            </w: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>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>льбомные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>опировальная бумага</w:t>
            </w:r>
          </w:p>
        </w:tc>
        <w:tc>
          <w:tcPr>
            <w:tcW w:w="2285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1B" w:rsidRPr="00B054BB" w:rsidTr="0066073D">
        <w:tc>
          <w:tcPr>
            <w:tcW w:w="1672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F141B" w:rsidRDefault="00916337" w:rsidP="00031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«Приключения Буратино»</w:t>
            </w:r>
          </w:p>
        </w:tc>
        <w:tc>
          <w:tcPr>
            <w:tcW w:w="2285" w:type="dxa"/>
          </w:tcPr>
          <w:p w:rsidR="00CF141B" w:rsidRPr="00916337" w:rsidRDefault="00916337" w:rsidP="0091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детей о свойстве дерева (не тонуть в воде); развивать умение формулировать проблему, анализировать ситуации,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>ксперимент.</w:t>
            </w:r>
          </w:p>
        </w:tc>
        <w:tc>
          <w:tcPr>
            <w:tcW w:w="2399" w:type="dxa"/>
          </w:tcPr>
          <w:p w:rsidR="00916337" w:rsidRPr="00B054BB" w:rsidRDefault="00916337" w:rsidP="00916337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CF141B" w:rsidRPr="00B054BB" w:rsidRDefault="00916337" w:rsidP="00916337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CF141B" w:rsidRPr="00916337" w:rsidRDefault="00916337" w:rsidP="0091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6337">
              <w:rPr>
                <w:rFonts w:ascii="Times New Roman" w:hAnsi="Times New Roman" w:cs="Times New Roman"/>
                <w:sz w:val="24"/>
                <w:szCs w:val="24"/>
              </w:rPr>
              <w:t>еревянные кубики тазики, вода, дидактическая игрушка Буратино</w:t>
            </w:r>
          </w:p>
        </w:tc>
        <w:tc>
          <w:tcPr>
            <w:tcW w:w="2285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1B" w:rsidRPr="00B054BB" w:rsidTr="0066073D">
        <w:tc>
          <w:tcPr>
            <w:tcW w:w="1672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F141B" w:rsidRPr="00E200F8" w:rsidRDefault="00E200F8" w:rsidP="00E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00F8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285" w:type="dxa"/>
          </w:tcPr>
          <w:p w:rsidR="00CF141B" w:rsidRPr="00E200F8" w:rsidRDefault="00E200F8" w:rsidP="00E2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человеком.</w:t>
            </w:r>
          </w:p>
        </w:tc>
        <w:tc>
          <w:tcPr>
            <w:tcW w:w="2399" w:type="dxa"/>
          </w:tcPr>
          <w:p w:rsidR="00E200F8" w:rsidRPr="00B054BB" w:rsidRDefault="00E200F8" w:rsidP="00E200F8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CF141B" w:rsidRPr="00B054BB" w:rsidRDefault="00E200F8" w:rsidP="00E200F8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CF141B" w:rsidRPr="00E200F8" w:rsidRDefault="00E200F8" w:rsidP="00E2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F8">
              <w:rPr>
                <w:rFonts w:ascii="Times New Roman" w:hAnsi="Times New Roman" w:cs="Times New Roman"/>
                <w:sz w:val="24"/>
                <w:szCs w:val="24"/>
              </w:rPr>
              <w:t>Картинки,  резиновые перчатки, мячи, таз с водой</w:t>
            </w:r>
          </w:p>
        </w:tc>
        <w:tc>
          <w:tcPr>
            <w:tcW w:w="2285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41B" w:rsidRPr="00B054BB" w:rsidTr="0066073D">
        <w:tc>
          <w:tcPr>
            <w:tcW w:w="1672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200F8" w:rsidRPr="00E200F8" w:rsidRDefault="00E200F8" w:rsidP="00E2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C1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200F8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Лёгкий</w:t>
            </w:r>
            <w:r w:rsidR="002F6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0F8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200F8">
              <w:rPr>
                <w:rFonts w:ascii="Times New Roman" w:eastAsia="Times New Roman" w:hAnsi="Times New Roman" w:cs="Times New Roman"/>
                <w:sz w:val="24"/>
                <w:szCs w:val="24"/>
              </w:rPr>
              <w:t>яжёлый</w:t>
            </w:r>
            <w:r w:rsidR="00FC12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141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E200F8" w:rsidRPr="00B054BB" w:rsidRDefault="00E200F8" w:rsidP="00E200F8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Беседа, наблюдение, познавательная деятельность,</w:t>
            </w:r>
          </w:p>
          <w:p w:rsidR="00CF141B" w:rsidRPr="00B054BB" w:rsidRDefault="00E200F8" w:rsidP="00E200F8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</w:rPr>
              <w:t>исследование, экспериментирование, индивидуальная и групповая формы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40" w:type="dxa"/>
          </w:tcPr>
          <w:p w:rsidR="00E200F8" w:rsidRPr="00E200F8" w:rsidRDefault="00E200F8" w:rsidP="00E20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одинаковой формы и размера из разных матер</w:t>
            </w:r>
            <w:r w:rsidR="00FC12FD">
              <w:rPr>
                <w:rFonts w:ascii="Times New Roman" w:eastAsia="Times New Roman" w:hAnsi="Times New Roman" w:cs="Times New Roman"/>
                <w:sz w:val="24"/>
                <w:szCs w:val="24"/>
              </w:rPr>
              <w:t>иалов: дерева, металла, резины</w:t>
            </w:r>
            <w:r w:rsidRPr="00E200F8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пластмассы; емкость с водой; емкость с песком; шарики из разного материала одинакового цвета, сенсорный ящик.</w:t>
            </w:r>
          </w:p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CF141B" w:rsidRPr="00B054BB" w:rsidRDefault="00CF141B" w:rsidP="00031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0F8" w:rsidRDefault="00E200F8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lastRenderedPageBreak/>
        <w:t>Диагностика</w:t>
      </w: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Функции диагностики:</w:t>
      </w:r>
      <w:r w:rsidR="00572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C8E">
        <w:rPr>
          <w:rFonts w:ascii="Times New Roman" w:eastAsia="Times New Roman" w:hAnsi="Times New Roman" w:cs="Times New Roman"/>
          <w:sz w:val="24"/>
          <w:szCs w:val="24"/>
        </w:rPr>
        <w:t>выявляет состояние критических или находящихся в состоянии изменения образовательных ситуаций, в отношении которых будет выработан курс действий на будущее;</w:t>
      </w: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отношения со всеми участниками образовательного процесса, обеспечивая обратную связь, в отношении предыдущих удач и неудач в реализации образовательных задач, стоящих перед воспитателем. </w:t>
      </w: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Результаты мониторинга позволяют: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ориентироваться на дальнейшее продвижение и успех ребенка;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уточнять и закреплять определенные знания, умения, навыки ребенка;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диагностировать причины слабых и сильных сторон личности;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в новой ситуации для ребенка;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ответственности, настойчивости в достижении цели, формирование навыков самостоятельной работы и др.;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контролировать  соответствие уровня достижений, к принятым нормам;</w:t>
      </w:r>
    </w:p>
    <w:p w:rsidR="009953EC" w:rsidRPr="00572171" w:rsidRDefault="009953EC" w:rsidP="00572171">
      <w:pPr>
        <w:pStyle w:val="a8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72171">
        <w:rPr>
          <w:rFonts w:ascii="Times New Roman" w:eastAsia="Times New Roman" w:hAnsi="Times New Roman" w:cs="Times New Roman"/>
          <w:sz w:val="24"/>
          <w:szCs w:val="24"/>
        </w:rPr>
        <w:t>стимулировать результаты деятельности ребенка.</w:t>
      </w: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58CC" w:rsidRDefault="000C58CC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8CC" w:rsidRDefault="000C58CC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D41" w:rsidRDefault="006A7D41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171" w:rsidRDefault="00572171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171" w:rsidRDefault="00572171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171" w:rsidRDefault="00572171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2171" w:rsidRDefault="00572171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EC" w:rsidRPr="00640C8E" w:rsidRDefault="009953EC" w:rsidP="00640C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C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Пользуясь разработанными показателями уровня овладения детьми экспериментальной деятельностью (таблица 1), заношу данные в таблицу 2.</w:t>
      </w:r>
    </w:p>
    <w:p w:rsidR="009953EC" w:rsidRPr="00640C8E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12F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00315" w:rsidRPr="00640C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C58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tbl>
      <w:tblPr>
        <w:tblpPr w:leftFromText="180" w:rightFromText="180" w:vertAnchor="text" w:horzAnchor="margin" w:tblpXSpec="center" w:tblpY="136"/>
        <w:tblW w:w="1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1782"/>
        <w:gridCol w:w="2466"/>
        <w:gridCol w:w="823"/>
        <w:gridCol w:w="1370"/>
        <w:gridCol w:w="412"/>
        <w:gridCol w:w="2193"/>
        <w:gridCol w:w="2532"/>
      </w:tblGrid>
      <w:tr w:rsidR="000312FF" w:rsidRPr="00640C8E" w:rsidTr="000C58CC">
        <w:trPr>
          <w:cantSplit/>
          <w:trHeight w:val="931"/>
        </w:trPr>
        <w:tc>
          <w:tcPr>
            <w:tcW w:w="1097" w:type="dxa"/>
            <w:textDirection w:val="btLr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8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Познавательное отношение устойчиво.</w:t>
            </w:r>
          </w:p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инициативу и творчество в решении  проблемных задач.</w:t>
            </w:r>
          </w:p>
        </w:tc>
        <w:tc>
          <w:tcPr>
            <w:tcW w:w="2466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Самостоятельно видит проблему. Активно высказывает предположения. Выдвигает гипотезы, предположения, способы их решения, широко пользуясь аргументацией и доказательствами</w:t>
            </w:r>
          </w:p>
        </w:tc>
        <w:tc>
          <w:tcPr>
            <w:tcW w:w="2193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предстоящую деятельность. Осознано выбирает предметы и материалы для самостоятельной деятельности в соответствии с их качествами, свойствами, назначением.</w:t>
            </w:r>
          </w:p>
        </w:tc>
        <w:tc>
          <w:tcPr>
            <w:tcW w:w="2605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поясняет ход деятельности. Доводит дело до конца.</w:t>
            </w:r>
          </w:p>
        </w:tc>
        <w:tc>
          <w:tcPr>
            <w:tcW w:w="253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Формулирует в речи достигнут</w:t>
            </w:r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 или нет  результат, замечает неполное соответствие полученного результата гипотезе. </w:t>
            </w:r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разнообразные временные, последовательные, причинные связи. Делает выводы.</w:t>
            </w:r>
          </w:p>
          <w:p w:rsidR="00D03AD9" w:rsidRPr="00640C8E" w:rsidRDefault="00D03AD9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FF" w:rsidRPr="00640C8E" w:rsidTr="000C58CC">
        <w:trPr>
          <w:cantSplit/>
          <w:trHeight w:val="931"/>
        </w:trPr>
        <w:tc>
          <w:tcPr>
            <w:tcW w:w="1097" w:type="dxa"/>
            <w:textDirection w:val="btLr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78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ребенок проявляет активный познавательный интерес.</w:t>
            </w:r>
          </w:p>
        </w:tc>
        <w:tc>
          <w:tcPr>
            <w:tcW w:w="3289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взрослого).</w:t>
            </w:r>
          </w:p>
        </w:tc>
        <w:tc>
          <w:tcPr>
            <w:tcW w:w="1782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2193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 материал для </w:t>
            </w:r>
            <w:proofErr w:type="spellStart"/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экспериментиро-вания</w:t>
            </w:r>
            <w:proofErr w:type="spellEnd"/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, исходя из их качеств и свойств. Проявляет настойчивость в достижении результатов, помня о цели работы.</w:t>
            </w:r>
          </w:p>
        </w:tc>
        <w:tc>
          <w:tcPr>
            <w:tcW w:w="253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Может сформулировать выводы самостоятельно или по наводящим вопросам. Аргументирует свои суждения и пользуется доказательствами с помощью взрослого.</w:t>
            </w:r>
          </w:p>
        </w:tc>
      </w:tr>
      <w:tr w:rsidR="000312FF" w:rsidRPr="00640C8E" w:rsidTr="000C58CC">
        <w:trPr>
          <w:cantSplit/>
          <w:trHeight w:val="931"/>
        </w:trPr>
        <w:tc>
          <w:tcPr>
            <w:tcW w:w="1097" w:type="dxa"/>
            <w:textDirection w:val="btLr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8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ребенок не проявляет активный познавательный интерес.</w:t>
            </w:r>
          </w:p>
        </w:tc>
        <w:tc>
          <w:tcPr>
            <w:tcW w:w="3289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Не видит проблему  самостоятельно. Ребенок не высказывает предположения, не может выстроить гипотезу самостоятельно или с небольшой помощью других (сверстников или взрослого).</w:t>
            </w:r>
          </w:p>
        </w:tc>
        <w:tc>
          <w:tcPr>
            <w:tcW w:w="1782" w:type="dxa"/>
            <w:gridSpan w:val="2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Пассивен при планировании деятельности совместно </w:t>
            </w:r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2193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 материал для </w:t>
            </w:r>
            <w:proofErr w:type="spellStart"/>
            <w:proofErr w:type="gramStart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экспериментиро-вания</w:t>
            </w:r>
            <w:proofErr w:type="spellEnd"/>
            <w:proofErr w:type="gramEnd"/>
            <w:r w:rsidRPr="00640C8E">
              <w:rPr>
                <w:rFonts w:ascii="Times New Roman" w:hAnsi="Times New Roman" w:cs="Times New Roman"/>
                <w:sz w:val="24"/>
                <w:szCs w:val="24"/>
              </w:rPr>
              <w:t>, но не учитывает  их качества и свойства. Не проявляет настойчивость в достижении результатов.</w:t>
            </w:r>
          </w:p>
        </w:tc>
        <w:tc>
          <w:tcPr>
            <w:tcW w:w="2532" w:type="dxa"/>
          </w:tcPr>
          <w:p w:rsidR="00D00315" w:rsidRPr="00640C8E" w:rsidRDefault="00D00315" w:rsidP="0064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8E">
              <w:rPr>
                <w:rFonts w:ascii="Times New Roman" w:hAnsi="Times New Roman" w:cs="Times New Roman"/>
                <w:sz w:val="24"/>
                <w:szCs w:val="24"/>
              </w:rPr>
              <w:t xml:space="preserve">Не может сформулировать выводы самостоятельно только  по наводящим вопросам. </w:t>
            </w:r>
          </w:p>
        </w:tc>
      </w:tr>
    </w:tbl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640C8E" w:rsidRDefault="009953E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559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08C" w:rsidRPr="00640C8E" w:rsidRDefault="00F03559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31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8A008C" w:rsidRDefault="008A008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312F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12FF" w:rsidRDefault="000C58CC" w:rsidP="000C58CC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58CC" w:rsidRPr="00FB56AD" w:rsidRDefault="000C58CC" w:rsidP="00FB56AD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0DF" w:rsidRDefault="007B40DF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3EC" w:rsidRPr="00640C8E" w:rsidRDefault="00DB6679" w:rsidP="00640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</w:t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3AD9" w:rsidRPr="00640C8E" w:rsidRDefault="009953EC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03AD9" w:rsidRPr="00640C8E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="00D03AD9" w:rsidRPr="00640C8E">
        <w:rPr>
          <w:rFonts w:ascii="Times New Roman" w:eastAsia="Times New Roman" w:hAnsi="Times New Roman" w:cs="Times New Roman"/>
          <w:sz w:val="24"/>
          <w:szCs w:val="24"/>
        </w:rPr>
        <w:t xml:space="preserve"> О. В. «Неизведанное рядом», опыты и эксперименты для дошкольников, М., ТЦ «Сфера», 2010г</w:t>
      </w:r>
    </w:p>
    <w:p w:rsidR="00D03AD9" w:rsidRPr="00640C8E" w:rsidRDefault="00D03AD9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40C8E">
        <w:rPr>
          <w:rFonts w:ascii="Times New Roman" w:eastAsia="Times New Roman" w:hAnsi="Times New Roman" w:cs="Times New Roman"/>
          <w:sz w:val="24"/>
          <w:szCs w:val="24"/>
        </w:rPr>
        <w:t>Мурудова</w:t>
      </w:r>
      <w:proofErr w:type="spellEnd"/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 Е. И. «Ознакомление дошкольников с окружающим миром» Детство-пресс 2010.</w:t>
      </w:r>
    </w:p>
    <w:p w:rsidR="009953EC" w:rsidRPr="00640C8E" w:rsidRDefault="00D03AD9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4F3D" w:rsidRPr="0064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Николаева С. Н. «Методика экологического воспитан</w:t>
      </w:r>
      <w:r w:rsidRPr="00640C8E">
        <w:rPr>
          <w:rFonts w:ascii="Times New Roman" w:eastAsia="Times New Roman" w:hAnsi="Times New Roman" w:cs="Times New Roman"/>
          <w:sz w:val="24"/>
          <w:szCs w:val="24"/>
        </w:rPr>
        <w:t>ия в детском саду». – М. 1999.</w:t>
      </w:r>
      <w:r w:rsidRPr="00640C8E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. Перельман Я. И. «Занимательные задачи и опыты». - Е</w:t>
      </w:r>
      <w:r w:rsidRPr="00640C8E">
        <w:rPr>
          <w:rFonts w:ascii="Times New Roman" w:eastAsia="Times New Roman" w:hAnsi="Times New Roman" w:cs="Times New Roman"/>
          <w:sz w:val="24"/>
          <w:szCs w:val="24"/>
        </w:rPr>
        <w:t>катеринбург, 1995.</w:t>
      </w:r>
      <w:r w:rsidRPr="00640C8E">
        <w:rPr>
          <w:rFonts w:ascii="Times New Roman" w:eastAsia="Times New Roman" w:hAnsi="Times New Roman" w:cs="Times New Roman"/>
          <w:sz w:val="24"/>
          <w:szCs w:val="24"/>
        </w:rPr>
        <w:br/>
      </w:r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 xml:space="preserve"> Г. П., Чистякова А. Е. «Экспериментальная деятельность детей среднего и старшего дошкольного возраста: Методическое пособие. – СПб</w:t>
      </w:r>
      <w:proofErr w:type="gramStart"/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 xml:space="preserve">. ; </w:t>
      </w:r>
      <w:proofErr w:type="gramEnd"/>
      <w:r w:rsidR="009953EC" w:rsidRPr="00640C8E">
        <w:rPr>
          <w:rFonts w:ascii="Times New Roman" w:eastAsia="Times New Roman" w:hAnsi="Times New Roman" w:cs="Times New Roman"/>
          <w:sz w:val="24"/>
          <w:szCs w:val="24"/>
        </w:rPr>
        <w:t>Детство – Пресс, 2008. -128с.</w:t>
      </w:r>
    </w:p>
    <w:p w:rsidR="00464F3D" w:rsidRPr="00640C8E" w:rsidRDefault="00464F3D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6. Смирнов Ю.И. Воздух: Книжка для талантливых детей и заботливых родителей, СПб</w:t>
      </w:r>
      <w:proofErr w:type="gramStart"/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40C8E"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464F3D" w:rsidRPr="00640C8E" w:rsidRDefault="00464F3D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7. Смирнов Ю.И. Земля: Книжка для талантливых детей и заботливых родителей, СПб</w:t>
      </w:r>
      <w:proofErr w:type="gramStart"/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40C8E"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464F3D" w:rsidRPr="00640C8E" w:rsidRDefault="00464F3D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C8E">
        <w:rPr>
          <w:rFonts w:ascii="Times New Roman" w:eastAsia="Times New Roman" w:hAnsi="Times New Roman" w:cs="Times New Roman"/>
          <w:sz w:val="24"/>
          <w:szCs w:val="24"/>
        </w:rPr>
        <w:t>8. Смирнов Ю.И. Огонь: Книжка для талантливых детей и заботливых родителей, СПб</w:t>
      </w:r>
      <w:proofErr w:type="gramStart"/>
      <w:r w:rsidRPr="00640C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640C8E"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464F3D" w:rsidRPr="00640C8E" w:rsidRDefault="00464F3D" w:rsidP="00DB66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F3D" w:rsidRPr="00640C8E" w:rsidRDefault="00464F3D" w:rsidP="00DB6679">
      <w:pPr>
        <w:spacing w:after="0" w:line="480" w:lineRule="auto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464F3D" w:rsidRPr="00640C8E" w:rsidRDefault="00464F3D" w:rsidP="00DB6679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24365C" w:rsidRPr="00640C8E" w:rsidRDefault="0024365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65C" w:rsidRPr="00640C8E" w:rsidRDefault="0024365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65C" w:rsidRPr="00640C8E" w:rsidRDefault="0024365C" w:rsidP="00640C8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365C" w:rsidRPr="00640C8E" w:rsidSect="007B40DF">
      <w:footerReference w:type="default" r:id="rId9"/>
      <w:pgSz w:w="16838" w:h="11906" w:orient="landscape"/>
      <w:pgMar w:top="991" w:right="1134" w:bottom="1276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BA" w:rsidRDefault="006B64BA" w:rsidP="009953EC">
      <w:pPr>
        <w:spacing w:after="0" w:line="240" w:lineRule="auto"/>
      </w:pPr>
      <w:r>
        <w:separator/>
      </w:r>
    </w:p>
  </w:endnote>
  <w:endnote w:type="continuationSeparator" w:id="0">
    <w:p w:rsidR="006B64BA" w:rsidRDefault="006B64BA" w:rsidP="0099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7456"/>
      <w:docPartObj>
        <w:docPartGallery w:val="Page Numbers (Bottom of Page)"/>
        <w:docPartUnique/>
      </w:docPartObj>
    </w:sdtPr>
    <w:sdtContent>
      <w:p w:rsidR="006B64BA" w:rsidRDefault="00C10D04">
        <w:pPr>
          <w:pStyle w:val="ad"/>
          <w:jc w:val="right"/>
        </w:pPr>
        <w:fldSimple w:instr=" PAGE   \* MERGEFORMAT ">
          <w:r w:rsidR="00E51025">
            <w:rPr>
              <w:noProof/>
            </w:rPr>
            <w:t>9</w:t>
          </w:r>
        </w:fldSimple>
      </w:p>
    </w:sdtContent>
  </w:sdt>
  <w:p w:rsidR="006B64BA" w:rsidRDefault="006B6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BA" w:rsidRDefault="006B64BA" w:rsidP="009953EC">
      <w:pPr>
        <w:spacing w:after="0" w:line="240" w:lineRule="auto"/>
      </w:pPr>
      <w:r>
        <w:separator/>
      </w:r>
    </w:p>
  </w:footnote>
  <w:footnote w:type="continuationSeparator" w:id="0">
    <w:p w:rsidR="006B64BA" w:rsidRDefault="006B64BA" w:rsidP="0099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numPicBullet w:numPicBulletId="1">
    <w:pict>
      <v:shape id="_x0000_i1027" type="#_x0000_t75" style="width:11.7pt;height:11.7pt" o:bullet="t">
        <v:imagedata r:id="rId2" o:title="BD14565_"/>
      </v:shape>
    </w:pict>
  </w:numPicBullet>
  <w:numPicBullet w:numPicBulletId="2">
    <w:pict>
      <v:shape id="_x0000_i1028" type="#_x0000_t75" style="width:11.7pt;height:11.7pt" o:bullet="t">
        <v:imagedata r:id="rId3" o:title="BD14578_"/>
      </v:shape>
    </w:pict>
  </w:numPicBullet>
  <w:abstractNum w:abstractNumId="0">
    <w:nsid w:val="035F7B17"/>
    <w:multiLevelType w:val="hybridMultilevel"/>
    <w:tmpl w:val="DE68BEA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7B49B3C">
      <w:numFmt w:val="none"/>
      <w:lvlText w:val=""/>
      <w:lvlJc w:val="left"/>
      <w:pPr>
        <w:tabs>
          <w:tab w:val="num" w:pos="360"/>
        </w:tabs>
      </w:pPr>
    </w:lvl>
    <w:lvl w:ilvl="2" w:tplc="C9ECFF06">
      <w:numFmt w:val="none"/>
      <w:lvlText w:val=""/>
      <w:lvlJc w:val="left"/>
      <w:pPr>
        <w:tabs>
          <w:tab w:val="num" w:pos="360"/>
        </w:tabs>
      </w:pPr>
    </w:lvl>
    <w:lvl w:ilvl="3" w:tplc="3578B0DC">
      <w:numFmt w:val="none"/>
      <w:lvlText w:val=""/>
      <w:lvlJc w:val="left"/>
      <w:pPr>
        <w:tabs>
          <w:tab w:val="num" w:pos="360"/>
        </w:tabs>
      </w:pPr>
    </w:lvl>
    <w:lvl w:ilvl="4" w:tplc="862A7E04">
      <w:numFmt w:val="none"/>
      <w:lvlText w:val=""/>
      <w:lvlJc w:val="left"/>
      <w:pPr>
        <w:tabs>
          <w:tab w:val="num" w:pos="360"/>
        </w:tabs>
      </w:pPr>
    </w:lvl>
    <w:lvl w:ilvl="5" w:tplc="04DCA4F2">
      <w:numFmt w:val="none"/>
      <w:lvlText w:val=""/>
      <w:lvlJc w:val="left"/>
      <w:pPr>
        <w:tabs>
          <w:tab w:val="num" w:pos="360"/>
        </w:tabs>
      </w:pPr>
    </w:lvl>
    <w:lvl w:ilvl="6" w:tplc="67860868">
      <w:numFmt w:val="none"/>
      <w:lvlText w:val=""/>
      <w:lvlJc w:val="left"/>
      <w:pPr>
        <w:tabs>
          <w:tab w:val="num" w:pos="360"/>
        </w:tabs>
      </w:pPr>
    </w:lvl>
    <w:lvl w:ilvl="7" w:tplc="ECB2183A">
      <w:numFmt w:val="none"/>
      <w:lvlText w:val=""/>
      <w:lvlJc w:val="left"/>
      <w:pPr>
        <w:tabs>
          <w:tab w:val="num" w:pos="360"/>
        </w:tabs>
      </w:pPr>
    </w:lvl>
    <w:lvl w:ilvl="8" w:tplc="E77ABAF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6B5E68"/>
    <w:multiLevelType w:val="hybridMultilevel"/>
    <w:tmpl w:val="B992AABC"/>
    <w:lvl w:ilvl="0" w:tplc="85E06F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56A8"/>
    <w:multiLevelType w:val="hybridMultilevel"/>
    <w:tmpl w:val="6D083AEA"/>
    <w:lvl w:ilvl="0" w:tplc="6EF05F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6BA2"/>
    <w:multiLevelType w:val="hybridMultilevel"/>
    <w:tmpl w:val="FC7CEB7A"/>
    <w:lvl w:ilvl="0" w:tplc="04190013">
      <w:start w:val="1"/>
      <w:numFmt w:val="upperRoman"/>
      <w:lvlText w:val="%1."/>
      <w:lvlJc w:val="righ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179F6A5D"/>
    <w:multiLevelType w:val="hybridMultilevel"/>
    <w:tmpl w:val="6B007628"/>
    <w:lvl w:ilvl="0" w:tplc="9BFCAB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1862"/>
    <w:multiLevelType w:val="hybridMultilevel"/>
    <w:tmpl w:val="2E26E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A6818"/>
    <w:multiLevelType w:val="hybridMultilevel"/>
    <w:tmpl w:val="67BC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720D5"/>
    <w:multiLevelType w:val="hybridMultilevel"/>
    <w:tmpl w:val="9052420C"/>
    <w:lvl w:ilvl="0" w:tplc="0419000B">
      <w:start w:val="1"/>
      <w:numFmt w:val="bullet"/>
      <w:lvlText w:val=""/>
      <w:lvlPicBulletId w:val="2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0BA3"/>
    <w:multiLevelType w:val="hybridMultilevel"/>
    <w:tmpl w:val="4998C3A4"/>
    <w:lvl w:ilvl="0" w:tplc="04190013">
      <w:start w:val="1"/>
      <w:numFmt w:val="upperRoman"/>
      <w:lvlText w:val="%1."/>
      <w:lvlJc w:val="right"/>
      <w:pPr>
        <w:ind w:left="1731" w:hanging="360"/>
      </w:p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9">
    <w:nsid w:val="1F1D55EE"/>
    <w:multiLevelType w:val="hybridMultilevel"/>
    <w:tmpl w:val="B8760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5595"/>
    <w:multiLevelType w:val="hybridMultilevel"/>
    <w:tmpl w:val="D9645E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863A0"/>
    <w:multiLevelType w:val="hybridMultilevel"/>
    <w:tmpl w:val="9DA8BAEC"/>
    <w:lvl w:ilvl="0" w:tplc="0419000B">
      <w:start w:val="1"/>
      <w:numFmt w:val="bullet"/>
      <w:lvlText w:val=""/>
      <w:lvlPicBulletId w:val="2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741BD"/>
    <w:multiLevelType w:val="hybridMultilevel"/>
    <w:tmpl w:val="EE38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4D9"/>
    <w:multiLevelType w:val="hybridMultilevel"/>
    <w:tmpl w:val="DE5AE724"/>
    <w:lvl w:ilvl="0" w:tplc="0419000B">
      <w:start w:val="1"/>
      <w:numFmt w:val="bullet"/>
      <w:lvlText w:val=""/>
      <w:lvlPicBulletId w:val="2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4020"/>
    <w:multiLevelType w:val="hybridMultilevel"/>
    <w:tmpl w:val="8FAC33FE"/>
    <w:lvl w:ilvl="0" w:tplc="831E84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E7FF2"/>
    <w:multiLevelType w:val="hybridMultilevel"/>
    <w:tmpl w:val="5B3C7FA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3B113D7B"/>
    <w:multiLevelType w:val="hybridMultilevel"/>
    <w:tmpl w:val="7ED8BB5E"/>
    <w:lvl w:ilvl="0" w:tplc="2384DE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41E05"/>
    <w:multiLevelType w:val="hybridMultilevel"/>
    <w:tmpl w:val="9B2446D6"/>
    <w:lvl w:ilvl="0" w:tplc="0419000B">
      <w:start w:val="1"/>
      <w:numFmt w:val="bullet"/>
      <w:lvlText w:val=""/>
      <w:lvlPicBulletId w:val="2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A5EC2"/>
    <w:multiLevelType w:val="hybridMultilevel"/>
    <w:tmpl w:val="74C2AEF2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6976320E">
      <w:numFmt w:val="none"/>
      <w:lvlText w:val=""/>
      <w:lvlJc w:val="left"/>
      <w:pPr>
        <w:tabs>
          <w:tab w:val="num" w:pos="360"/>
        </w:tabs>
      </w:pPr>
    </w:lvl>
    <w:lvl w:ilvl="2" w:tplc="973C507C">
      <w:numFmt w:val="none"/>
      <w:lvlText w:val=""/>
      <w:lvlJc w:val="left"/>
      <w:pPr>
        <w:tabs>
          <w:tab w:val="num" w:pos="360"/>
        </w:tabs>
      </w:pPr>
    </w:lvl>
    <w:lvl w:ilvl="3" w:tplc="07FCB47A">
      <w:numFmt w:val="none"/>
      <w:lvlText w:val=""/>
      <w:lvlJc w:val="left"/>
      <w:pPr>
        <w:tabs>
          <w:tab w:val="num" w:pos="360"/>
        </w:tabs>
      </w:pPr>
    </w:lvl>
    <w:lvl w:ilvl="4" w:tplc="4FB8D128">
      <w:numFmt w:val="none"/>
      <w:lvlText w:val=""/>
      <w:lvlJc w:val="left"/>
      <w:pPr>
        <w:tabs>
          <w:tab w:val="num" w:pos="360"/>
        </w:tabs>
      </w:pPr>
    </w:lvl>
    <w:lvl w:ilvl="5" w:tplc="7994C85E">
      <w:numFmt w:val="none"/>
      <w:lvlText w:val=""/>
      <w:lvlJc w:val="left"/>
      <w:pPr>
        <w:tabs>
          <w:tab w:val="num" w:pos="360"/>
        </w:tabs>
      </w:pPr>
    </w:lvl>
    <w:lvl w:ilvl="6" w:tplc="6382DE66">
      <w:numFmt w:val="none"/>
      <w:lvlText w:val=""/>
      <w:lvlJc w:val="left"/>
      <w:pPr>
        <w:tabs>
          <w:tab w:val="num" w:pos="360"/>
        </w:tabs>
      </w:pPr>
    </w:lvl>
    <w:lvl w:ilvl="7" w:tplc="7B3E6DF8">
      <w:numFmt w:val="none"/>
      <w:lvlText w:val=""/>
      <w:lvlJc w:val="left"/>
      <w:pPr>
        <w:tabs>
          <w:tab w:val="num" w:pos="360"/>
        </w:tabs>
      </w:pPr>
    </w:lvl>
    <w:lvl w:ilvl="8" w:tplc="39DC404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43788B"/>
    <w:multiLevelType w:val="hybridMultilevel"/>
    <w:tmpl w:val="6C92A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609"/>
    <w:multiLevelType w:val="hybridMultilevel"/>
    <w:tmpl w:val="F2A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86D7D"/>
    <w:multiLevelType w:val="hybridMultilevel"/>
    <w:tmpl w:val="486243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51992"/>
    <w:multiLevelType w:val="hybridMultilevel"/>
    <w:tmpl w:val="6DE43E9E"/>
    <w:lvl w:ilvl="0" w:tplc="C0B69206">
      <w:start w:val="6"/>
      <w:numFmt w:val="decimal"/>
      <w:lvlText w:val="%1."/>
      <w:lvlJc w:val="left"/>
      <w:pPr>
        <w:ind w:left="3435" w:hanging="720"/>
      </w:pPr>
      <w:rPr>
        <w:rFonts w:eastAsia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3">
    <w:nsid w:val="4F9D7C11"/>
    <w:multiLevelType w:val="hybridMultilevel"/>
    <w:tmpl w:val="B8FE6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51803"/>
    <w:multiLevelType w:val="hybridMultilevel"/>
    <w:tmpl w:val="C94273C6"/>
    <w:lvl w:ilvl="0" w:tplc="4C6AE5F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D2111"/>
    <w:multiLevelType w:val="hybridMultilevel"/>
    <w:tmpl w:val="7C4C0980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6">
    <w:nsid w:val="57ED76DA"/>
    <w:multiLevelType w:val="multilevel"/>
    <w:tmpl w:val="117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55163"/>
    <w:multiLevelType w:val="hybridMultilevel"/>
    <w:tmpl w:val="1AF69B40"/>
    <w:lvl w:ilvl="0" w:tplc="E24AA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25B3E"/>
    <w:multiLevelType w:val="hybridMultilevel"/>
    <w:tmpl w:val="ABD0DAD8"/>
    <w:lvl w:ilvl="0" w:tplc="4C6AE5F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560F4"/>
    <w:multiLevelType w:val="hybridMultilevel"/>
    <w:tmpl w:val="94866618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0">
    <w:nsid w:val="632016D2"/>
    <w:multiLevelType w:val="hybridMultilevel"/>
    <w:tmpl w:val="5EE28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C393B"/>
    <w:multiLevelType w:val="hybridMultilevel"/>
    <w:tmpl w:val="8ACA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D0419"/>
    <w:multiLevelType w:val="hybridMultilevel"/>
    <w:tmpl w:val="BBFA14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22EA6"/>
    <w:multiLevelType w:val="hybridMultilevel"/>
    <w:tmpl w:val="A582F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62200"/>
    <w:multiLevelType w:val="multilevel"/>
    <w:tmpl w:val="4A8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246069"/>
    <w:multiLevelType w:val="hybridMultilevel"/>
    <w:tmpl w:val="CB4E1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80E20"/>
    <w:multiLevelType w:val="hybridMultilevel"/>
    <w:tmpl w:val="1E74D026"/>
    <w:lvl w:ilvl="0" w:tplc="0419000B">
      <w:start w:val="1"/>
      <w:numFmt w:val="bullet"/>
      <w:lvlText w:val=""/>
      <w:lvlPicBulletId w:val="2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7127F"/>
    <w:multiLevelType w:val="hybridMultilevel"/>
    <w:tmpl w:val="6C6A9D48"/>
    <w:lvl w:ilvl="0" w:tplc="61DA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7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AE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2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01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8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E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BB65A5F"/>
    <w:multiLevelType w:val="hybridMultilevel"/>
    <w:tmpl w:val="4AB0B9B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F8E4534"/>
    <w:multiLevelType w:val="hybridMultilevel"/>
    <w:tmpl w:val="429CE408"/>
    <w:lvl w:ilvl="0" w:tplc="A252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C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E8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8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6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6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A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9"/>
  </w:num>
  <w:num w:numId="5">
    <w:abstractNumId w:val="21"/>
  </w:num>
  <w:num w:numId="6">
    <w:abstractNumId w:val="25"/>
  </w:num>
  <w:num w:numId="7">
    <w:abstractNumId w:val="38"/>
  </w:num>
  <w:num w:numId="8">
    <w:abstractNumId w:val="10"/>
  </w:num>
  <w:num w:numId="9">
    <w:abstractNumId w:val="31"/>
  </w:num>
  <w:num w:numId="10">
    <w:abstractNumId w:val="26"/>
  </w:num>
  <w:num w:numId="11">
    <w:abstractNumId w:val="39"/>
  </w:num>
  <w:num w:numId="12">
    <w:abstractNumId w:val="37"/>
  </w:num>
  <w:num w:numId="13">
    <w:abstractNumId w:val="22"/>
  </w:num>
  <w:num w:numId="14">
    <w:abstractNumId w:val="20"/>
  </w:num>
  <w:num w:numId="15">
    <w:abstractNumId w:val="3"/>
  </w:num>
  <w:num w:numId="16">
    <w:abstractNumId w:val="8"/>
  </w:num>
  <w:num w:numId="17">
    <w:abstractNumId w:val="32"/>
  </w:num>
  <w:num w:numId="18">
    <w:abstractNumId w:val="9"/>
  </w:num>
  <w:num w:numId="19">
    <w:abstractNumId w:val="33"/>
  </w:num>
  <w:num w:numId="20">
    <w:abstractNumId w:val="35"/>
  </w:num>
  <w:num w:numId="21">
    <w:abstractNumId w:val="28"/>
  </w:num>
  <w:num w:numId="22">
    <w:abstractNumId w:val="19"/>
  </w:num>
  <w:num w:numId="23">
    <w:abstractNumId w:val="16"/>
  </w:num>
  <w:num w:numId="24">
    <w:abstractNumId w:val="27"/>
  </w:num>
  <w:num w:numId="25">
    <w:abstractNumId w:val="4"/>
  </w:num>
  <w:num w:numId="26">
    <w:abstractNumId w:val="1"/>
  </w:num>
  <w:num w:numId="27">
    <w:abstractNumId w:val="2"/>
  </w:num>
  <w:num w:numId="28">
    <w:abstractNumId w:val="12"/>
  </w:num>
  <w:num w:numId="29">
    <w:abstractNumId w:val="6"/>
  </w:num>
  <w:num w:numId="30">
    <w:abstractNumId w:val="14"/>
  </w:num>
  <w:num w:numId="31">
    <w:abstractNumId w:val="24"/>
  </w:num>
  <w:num w:numId="32">
    <w:abstractNumId w:val="7"/>
  </w:num>
  <w:num w:numId="33">
    <w:abstractNumId w:val="17"/>
  </w:num>
  <w:num w:numId="34">
    <w:abstractNumId w:val="11"/>
  </w:num>
  <w:num w:numId="35">
    <w:abstractNumId w:val="13"/>
  </w:num>
  <w:num w:numId="36">
    <w:abstractNumId w:val="36"/>
  </w:num>
  <w:num w:numId="37">
    <w:abstractNumId w:val="23"/>
  </w:num>
  <w:num w:numId="38">
    <w:abstractNumId w:val="34"/>
  </w:num>
  <w:num w:numId="39">
    <w:abstractNumId w:val="3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3EC"/>
    <w:rsid w:val="00011FCB"/>
    <w:rsid w:val="000312FF"/>
    <w:rsid w:val="00055B81"/>
    <w:rsid w:val="00056F22"/>
    <w:rsid w:val="000A0DDB"/>
    <w:rsid w:val="000C58CC"/>
    <w:rsid w:val="000C70DA"/>
    <w:rsid w:val="00121C93"/>
    <w:rsid w:val="00126A91"/>
    <w:rsid w:val="001B40EE"/>
    <w:rsid w:val="001B4ABE"/>
    <w:rsid w:val="002222C8"/>
    <w:rsid w:val="002427C9"/>
    <w:rsid w:val="0024365C"/>
    <w:rsid w:val="002874F5"/>
    <w:rsid w:val="002C6CF1"/>
    <w:rsid w:val="002D6B9E"/>
    <w:rsid w:val="002F1EE7"/>
    <w:rsid w:val="002F6C34"/>
    <w:rsid w:val="00346FF6"/>
    <w:rsid w:val="00391113"/>
    <w:rsid w:val="003F1E43"/>
    <w:rsid w:val="003F1FB8"/>
    <w:rsid w:val="004176BB"/>
    <w:rsid w:val="004505FD"/>
    <w:rsid w:val="00464F3D"/>
    <w:rsid w:val="004A1F88"/>
    <w:rsid w:val="00523053"/>
    <w:rsid w:val="00523C6B"/>
    <w:rsid w:val="00526C9A"/>
    <w:rsid w:val="00544AA7"/>
    <w:rsid w:val="00572171"/>
    <w:rsid w:val="005816F9"/>
    <w:rsid w:val="00585ADB"/>
    <w:rsid w:val="00587EC0"/>
    <w:rsid w:val="00603352"/>
    <w:rsid w:val="00613788"/>
    <w:rsid w:val="00636ECD"/>
    <w:rsid w:val="00640C8E"/>
    <w:rsid w:val="0066073D"/>
    <w:rsid w:val="006A7D41"/>
    <w:rsid w:val="006B16F7"/>
    <w:rsid w:val="006B64BA"/>
    <w:rsid w:val="006C7490"/>
    <w:rsid w:val="006E328C"/>
    <w:rsid w:val="007132F9"/>
    <w:rsid w:val="00715E91"/>
    <w:rsid w:val="0076759F"/>
    <w:rsid w:val="007704B2"/>
    <w:rsid w:val="007B0A15"/>
    <w:rsid w:val="007B40DF"/>
    <w:rsid w:val="00815B31"/>
    <w:rsid w:val="008162A5"/>
    <w:rsid w:val="008375F6"/>
    <w:rsid w:val="0084369A"/>
    <w:rsid w:val="008A008C"/>
    <w:rsid w:val="008D0ED3"/>
    <w:rsid w:val="008F73C3"/>
    <w:rsid w:val="00912443"/>
    <w:rsid w:val="00916337"/>
    <w:rsid w:val="0093432A"/>
    <w:rsid w:val="00974BA0"/>
    <w:rsid w:val="00982BE0"/>
    <w:rsid w:val="009953EC"/>
    <w:rsid w:val="009D7D0F"/>
    <w:rsid w:val="009E6DB8"/>
    <w:rsid w:val="00A35742"/>
    <w:rsid w:val="00A614FE"/>
    <w:rsid w:val="00A84262"/>
    <w:rsid w:val="00A9540F"/>
    <w:rsid w:val="00AB1A49"/>
    <w:rsid w:val="00AB585B"/>
    <w:rsid w:val="00AD270E"/>
    <w:rsid w:val="00AE1BD7"/>
    <w:rsid w:val="00AE50C1"/>
    <w:rsid w:val="00B07DE0"/>
    <w:rsid w:val="00B32CF9"/>
    <w:rsid w:val="00BC13C6"/>
    <w:rsid w:val="00BD455A"/>
    <w:rsid w:val="00C00501"/>
    <w:rsid w:val="00C10D04"/>
    <w:rsid w:val="00C45982"/>
    <w:rsid w:val="00C57068"/>
    <w:rsid w:val="00C63BF0"/>
    <w:rsid w:val="00CF141B"/>
    <w:rsid w:val="00D00315"/>
    <w:rsid w:val="00D03AD9"/>
    <w:rsid w:val="00D2659B"/>
    <w:rsid w:val="00D35790"/>
    <w:rsid w:val="00DB04FA"/>
    <w:rsid w:val="00DB6679"/>
    <w:rsid w:val="00DC3196"/>
    <w:rsid w:val="00DE15AC"/>
    <w:rsid w:val="00E0756B"/>
    <w:rsid w:val="00E10330"/>
    <w:rsid w:val="00E200F8"/>
    <w:rsid w:val="00E2162E"/>
    <w:rsid w:val="00E36507"/>
    <w:rsid w:val="00E51025"/>
    <w:rsid w:val="00EB149C"/>
    <w:rsid w:val="00EE10D5"/>
    <w:rsid w:val="00EE363D"/>
    <w:rsid w:val="00F03559"/>
    <w:rsid w:val="00FB56AD"/>
    <w:rsid w:val="00FC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3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3E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9953E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953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95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95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9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3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3E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9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953E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9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3EC"/>
    <w:rPr>
      <w:rFonts w:eastAsiaTheme="minorEastAsia"/>
      <w:lang w:eastAsia="ru-RU"/>
    </w:rPr>
  </w:style>
  <w:style w:type="character" w:styleId="af">
    <w:name w:val="Emphasis"/>
    <w:basedOn w:val="a0"/>
    <w:uiPriority w:val="99"/>
    <w:qFormat/>
    <w:rsid w:val="000312FF"/>
    <w:rPr>
      <w:i/>
      <w:iCs/>
    </w:rPr>
  </w:style>
  <w:style w:type="paragraph" w:customStyle="1" w:styleId="c4">
    <w:name w:val="c4"/>
    <w:basedOn w:val="a"/>
    <w:rsid w:val="005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16F9"/>
  </w:style>
  <w:style w:type="character" w:customStyle="1" w:styleId="apple-converted-space">
    <w:name w:val="apple-converted-space"/>
    <w:basedOn w:val="a0"/>
    <w:rsid w:val="005816F9"/>
  </w:style>
  <w:style w:type="character" w:customStyle="1" w:styleId="c1">
    <w:name w:val="c1"/>
    <w:basedOn w:val="a0"/>
    <w:rsid w:val="002F1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DA99-F51D-4AE0-AAE6-229AA0EB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17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34</cp:revision>
  <dcterms:created xsi:type="dcterms:W3CDTF">2014-03-01T09:18:00Z</dcterms:created>
  <dcterms:modified xsi:type="dcterms:W3CDTF">2017-02-12T04:14:00Z</dcterms:modified>
</cp:coreProperties>
</file>